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A7" w:rsidRDefault="00BE56A7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 В _______________________ районный суд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                                 Вариант. Мировому судье ______________</w:t>
      </w:r>
    </w:p>
    <w:p w:rsidR="00BE56A7" w:rsidRDefault="00BE56A7">
      <w:pPr>
        <w:pStyle w:val="ConsPlusNonformat"/>
        <w:jc w:val="both"/>
      </w:pPr>
      <w:r>
        <w:t xml:space="preserve">                                                  судебного участка N _____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BE56A7" w:rsidRDefault="00BE56A7">
      <w:pPr>
        <w:pStyle w:val="ConsPlusNonformat"/>
        <w:jc w:val="both"/>
      </w:pPr>
      <w:r>
        <w:t xml:space="preserve">                                                 (Ф.И.О. или наименование)</w:t>
      </w:r>
    </w:p>
    <w:p w:rsidR="00BE56A7" w:rsidRDefault="00BE56A7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BE56A7" w:rsidRDefault="00BE56A7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BE56A7" w:rsidRDefault="00BE56A7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BE56A7" w:rsidRDefault="00BE56A7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BE56A7" w:rsidRDefault="00BE56A7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BE56A7" w:rsidRDefault="00BE56A7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BE56A7" w:rsidRDefault="00BE56A7">
      <w:pPr>
        <w:pStyle w:val="ConsPlusNonformat"/>
        <w:jc w:val="both"/>
      </w:pPr>
      <w:r>
        <w:t xml:space="preserve">                                     идентификатор гражданина: ____________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                            Ходатайство</w:t>
      </w:r>
    </w:p>
    <w:p w:rsidR="00BE56A7" w:rsidRDefault="00BE56A7">
      <w:pPr>
        <w:pStyle w:val="ConsPlusNonformat"/>
        <w:jc w:val="both"/>
      </w:pPr>
      <w:r>
        <w:t xml:space="preserve">              об ознакомлении с материалами гражданского дела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BE56A7" w:rsidRDefault="00BE56A7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суда или Ф.И.О. мирового судьи</w:t>
      </w:r>
      <w:proofErr w:type="gramEnd"/>
    </w:p>
    <w:p w:rsidR="00BE56A7" w:rsidRDefault="00BE56A7">
      <w:pPr>
        <w:pStyle w:val="ConsPlusNonformat"/>
        <w:jc w:val="both"/>
      </w:pPr>
      <w:r>
        <w:t xml:space="preserve">                                    и N судебного участка)</w:t>
      </w:r>
    </w:p>
    <w:p w:rsidR="00BE56A7" w:rsidRDefault="00BE56A7">
      <w:pPr>
        <w:pStyle w:val="ConsPlusNonformat"/>
        <w:jc w:val="both"/>
      </w:pPr>
      <w:r>
        <w:t xml:space="preserve">находится гражданское дело N ____ по иску _______________________________ </w:t>
      </w:r>
      <w:proofErr w:type="gramStart"/>
      <w:r>
        <w:t>к</w:t>
      </w:r>
      <w:proofErr w:type="gramEnd"/>
    </w:p>
    <w:p w:rsidR="00BE56A7" w:rsidRDefault="00BE56A7">
      <w:pPr>
        <w:pStyle w:val="ConsPlusNonformat"/>
        <w:jc w:val="both"/>
      </w:pPr>
      <w:r>
        <w:t xml:space="preserve">                                          (наименование или Ф.И.О. истца)</w:t>
      </w:r>
    </w:p>
    <w:p w:rsidR="00BE56A7" w:rsidRDefault="00BE56A7">
      <w:pPr>
        <w:pStyle w:val="ConsPlusNonformat"/>
        <w:jc w:val="both"/>
      </w:pPr>
      <w:r>
        <w:t>____________________________________ о ___________________________________.</w:t>
      </w:r>
    </w:p>
    <w:p w:rsidR="00BE56A7" w:rsidRDefault="00BE56A7">
      <w:pPr>
        <w:pStyle w:val="ConsPlusNonformat"/>
        <w:jc w:val="both"/>
      </w:pPr>
      <w:r>
        <w:t xml:space="preserve"> (наименование или Ф.И.О. ответчика)        (суть исковых требований)</w:t>
      </w:r>
    </w:p>
    <w:p w:rsidR="00BE56A7" w:rsidRDefault="00BE56A7">
      <w:pPr>
        <w:pStyle w:val="ConsPlusNonformat"/>
        <w:jc w:val="both"/>
      </w:pPr>
      <w:r>
        <w:t xml:space="preserve">    Заявитель  является  истцом  (или:  ответчиком,  третьим  лицом) в деле</w:t>
      </w:r>
    </w:p>
    <w:p w:rsidR="00BE56A7" w:rsidRDefault="00BE56A7">
      <w:pPr>
        <w:pStyle w:val="ConsPlusNonformat"/>
        <w:jc w:val="both"/>
      </w:pPr>
      <w:r>
        <w:t>N ____________.</w:t>
      </w:r>
    </w:p>
    <w:p w:rsidR="00BE56A7" w:rsidRDefault="00BE56A7">
      <w:pPr>
        <w:pStyle w:val="ConsPlusNonformat"/>
        <w:jc w:val="both"/>
      </w:pPr>
      <w:r>
        <w:t xml:space="preserve">    В целях _______________________________________________________________</w:t>
      </w:r>
    </w:p>
    <w:p w:rsidR="00BE56A7" w:rsidRDefault="00BE56A7">
      <w:pPr>
        <w:pStyle w:val="ConsPlusNonformat"/>
        <w:jc w:val="both"/>
      </w:pPr>
      <w:r>
        <w:t xml:space="preserve">              (подготовки к судебному заседанию, жалобы или иное действие)</w:t>
      </w:r>
    </w:p>
    <w:p w:rsidR="00BE56A7" w:rsidRDefault="00BE56A7">
      <w:pPr>
        <w:pStyle w:val="ConsPlusNonformat"/>
        <w:jc w:val="both"/>
      </w:pPr>
      <w:r>
        <w:t xml:space="preserve">и  в  соответствии  с  </w:t>
      </w:r>
      <w:hyperlink r:id="rId5">
        <w:r>
          <w:rPr>
            <w:color w:val="0000FF"/>
          </w:rPr>
          <w:t>ч.  1  ст.  35</w:t>
        </w:r>
      </w:hyperlink>
      <w:r>
        <w:t xml:space="preserve">  Гражданского процессуального кодекса</w:t>
      </w:r>
    </w:p>
    <w:p w:rsidR="00BE56A7" w:rsidRDefault="00BE56A7">
      <w:pPr>
        <w:pStyle w:val="ConsPlusNonformat"/>
        <w:jc w:val="both"/>
      </w:pPr>
      <w:r>
        <w:t>Российской   Федерации   ходатайствую    об   ознакомлении   с  материалами</w:t>
      </w:r>
    </w:p>
    <w:p w:rsidR="00BE56A7" w:rsidRDefault="00BE56A7">
      <w:pPr>
        <w:pStyle w:val="ConsPlusNonformat"/>
        <w:jc w:val="both"/>
      </w:pPr>
      <w:r>
        <w:t>гражданского дела N _______.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Приложение:</w:t>
      </w:r>
    </w:p>
    <w:p w:rsidR="00BE56A7" w:rsidRDefault="00BE56A7">
      <w:pPr>
        <w:pStyle w:val="ConsPlusNonformat"/>
        <w:jc w:val="both"/>
      </w:pPr>
      <w:r>
        <w:t xml:space="preserve">    1.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BE56A7" w:rsidRDefault="00BE56A7">
      <w:pPr>
        <w:pStyle w:val="ConsPlusNonformat"/>
        <w:jc w:val="both"/>
      </w:pPr>
      <w:r>
        <w:t>полномочия  представителя) от "___"________ ____ г. N ___ (если ходатайство</w:t>
      </w:r>
    </w:p>
    <w:p w:rsidR="00BE56A7" w:rsidRDefault="00BE56A7">
      <w:pPr>
        <w:pStyle w:val="ConsPlusNonformat"/>
        <w:jc w:val="both"/>
      </w:pPr>
      <w:r>
        <w:t>подается представителем заявителя).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"___"________ ____ </w:t>
      </w:r>
      <w:proofErr w:type="gramStart"/>
      <w:r>
        <w:t>г</w:t>
      </w:r>
      <w:proofErr w:type="gramEnd"/>
      <w:r>
        <w:t>.</w:t>
      </w:r>
    </w:p>
    <w:p w:rsidR="00BE56A7" w:rsidRDefault="00BE56A7">
      <w:pPr>
        <w:pStyle w:val="ConsPlusNonformat"/>
        <w:jc w:val="both"/>
      </w:pPr>
    </w:p>
    <w:p w:rsidR="00BE56A7" w:rsidRDefault="00BE56A7">
      <w:pPr>
        <w:pStyle w:val="ConsPlusNonformat"/>
        <w:jc w:val="both"/>
      </w:pPr>
      <w:r>
        <w:t xml:space="preserve">    Заявитель (представитель):</w:t>
      </w:r>
    </w:p>
    <w:p w:rsidR="00BE56A7" w:rsidRDefault="00BE56A7">
      <w:pPr>
        <w:pStyle w:val="ConsPlusNonformat"/>
        <w:jc w:val="both"/>
      </w:pPr>
      <w:r>
        <w:t xml:space="preserve">    ___________________ (подпись) / _________________ (Ф.И.О.)</w:t>
      </w:r>
    </w:p>
    <w:p w:rsidR="00BE56A7" w:rsidRDefault="00BE56A7">
      <w:pPr>
        <w:pStyle w:val="ConsPlusNormal"/>
        <w:ind w:firstLine="540"/>
        <w:jc w:val="both"/>
      </w:pPr>
    </w:p>
    <w:p w:rsidR="00BE56A7" w:rsidRDefault="00BE56A7">
      <w:pPr>
        <w:pStyle w:val="ConsPlusNormal"/>
        <w:ind w:firstLine="540"/>
        <w:jc w:val="both"/>
      </w:pPr>
    </w:p>
    <w:p w:rsidR="00BE56A7" w:rsidRDefault="00BE56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3D58" w:rsidRDefault="003D3D58"/>
    <w:sectPr w:rsidR="003D3D58" w:rsidSect="003C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A7"/>
    <w:rsid w:val="003D3D58"/>
    <w:rsid w:val="00B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6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E5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6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E5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8B18EAA995301F58B1D3675A0D9A7A00F0DA02EBB8EAFD0C903FE1AA2FF6821012DB875831B7EB02366FF48D156F5B00315B04BCA0f1C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1</cp:revision>
  <dcterms:created xsi:type="dcterms:W3CDTF">2024-11-13T09:02:00Z</dcterms:created>
  <dcterms:modified xsi:type="dcterms:W3CDTF">2024-11-13T09:03:00Z</dcterms:modified>
</cp:coreProperties>
</file>