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DB" w:rsidRPr="009B6EFB" w:rsidRDefault="000C1DDB" w:rsidP="009B6EFB">
      <w:pPr>
        <w:pStyle w:val="30"/>
        <w:shd w:val="clear" w:color="auto" w:fill="auto"/>
        <w:ind w:left="-284" w:right="502" w:firstLine="505"/>
        <w:rPr>
          <w:rFonts w:cs="Arial Unicode MS"/>
          <w:sz w:val="22"/>
          <w:szCs w:val="22"/>
        </w:rPr>
      </w:pPr>
      <w:bookmarkStart w:id="0" w:name="_top"/>
      <w:bookmarkEnd w:id="0"/>
      <w:r w:rsidRPr="009B6EFB">
        <w:rPr>
          <w:rStyle w:val="3"/>
          <w:b/>
          <w:bCs/>
          <w:color w:val="000000"/>
          <w:sz w:val="22"/>
          <w:szCs w:val="22"/>
        </w:rPr>
        <w:t>Спасский районный суд  Приморско</w:t>
      </w:r>
      <w:r w:rsidRPr="009B6EFB">
        <w:rPr>
          <w:rStyle w:val="3"/>
          <w:b/>
          <w:bCs/>
          <w:color w:val="000000"/>
          <w:sz w:val="22"/>
          <w:szCs w:val="22"/>
        </w:rPr>
        <w:t>го</w:t>
      </w:r>
      <w:r w:rsidRPr="009B6EFB">
        <w:rPr>
          <w:rStyle w:val="3"/>
          <w:b/>
          <w:bCs/>
          <w:color w:val="000000"/>
          <w:sz w:val="22"/>
          <w:szCs w:val="22"/>
        </w:rPr>
        <w:t xml:space="preserve"> кра</w:t>
      </w:r>
      <w:r w:rsidRPr="009B6EFB">
        <w:rPr>
          <w:rStyle w:val="3"/>
          <w:b/>
          <w:bCs/>
          <w:color w:val="000000"/>
          <w:sz w:val="22"/>
          <w:szCs w:val="22"/>
        </w:rPr>
        <w:t>я</w:t>
      </w:r>
      <w:r w:rsidRPr="009B6EFB">
        <w:rPr>
          <w:rStyle w:val="3"/>
          <w:b/>
          <w:bCs/>
          <w:color w:val="000000"/>
          <w:sz w:val="22"/>
          <w:szCs w:val="22"/>
        </w:rPr>
        <w:t xml:space="preserve"> объявляет конкурс</w:t>
      </w:r>
    </w:p>
    <w:p w:rsidR="000C1DDB" w:rsidRDefault="000C1DDB" w:rsidP="009B6EFB">
      <w:pPr>
        <w:pStyle w:val="20"/>
        <w:shd w:val="clear" w:color="auto" w:fill="auto"/>
        <w:ind w:left="-284" w:right="502" w:firstLine="505"/>
        <w:jc w:val="center"/>
        <w:rPr>
          <w:rStyle w:val="212pt"/>
          <w:color w:val="000000"/>
          <w:sz w:val="22"/>
          <w:szCs w:val="22"/>
        </w:rPr>
      </w:pPr>
      <w:r w:rsidRPr="009B6EFB">
        <w:rPr>
          <w:rStyle w:val="2"/>
          <w:color w:val="000000"/>
        </w:rPr>
        <w:t>на формирование кадрового резерва федеральной  государственной гражданской службы</w:t>
      </w:r>
      <w:r w:rsidRPr="009B6EFB">
        <w:rPr>
          <w:rStyle w:val="2"/>
          <w:color w:val="000000"/>
        </w:rPr>
        <w:t xml:space="preserve"> </w:t>
      </w:r>
      <w:r w:rsidRPr="009B6EFB">
        <w:rPr>
          <w:rStyle w:val="212pt"/>
          <w:color w:val="000000"/>
          <w:sz w:val="22"/>
          <w:szCs w:val="22"/>
        </w:rPr>
        <w:t>по старшей группе должностей категории «специалисты»</w:t>
      </w:r>
    </w:p>
    <w:p w:rsidR="009B6EFB" w:rsidRDefault="009B6EFB" w:rsidP="009B6EFB">
      <w:pPr>
        <w:pStyle w:val="20"/>
        <w:shd w:val="clear" w:color="auto" w:fill="auto"/>
        <w:ind w:left="-284" w:right="502" w:firstLine="505"/>
        <w:jc w:val="center"/>
        <w:rPr>
          <w:rStyle w:val="212pt"/>
          <w:color w:val="000000"/>
          <w:sz w:val="22"/>
          <w:szCs w:val="22"/>
        </w:rPr>
      </w:pPr>
      <w:r>
        <w:rPr>
          <w:rStyle w:val="212pt"/>
          <w:color w:val="000000"/>
          <w:sz w:val="22"/>
          <w:szCs w:val="22"/>
        </w:rPr>
        <w:t>(консультант, секретарь суда, секретарь судебного заседания)</w:t>
      </w:r>
    </w:p>
    <w:p w:rsidR="000C1DDB" w:rsidRPr="009B6EFB" w:rsidRDefault="000C1DDB" w:rsidP="00EA0623">
      <w:pPr>
        <w:pStyle w:val="20"/>
        <w:shd w:val="clear" w:color="auto" w:fill="auto"/>
        <w:spacing w:line="250" w:lineRule="exact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>Конкурс проводится в 2 этапа:</w:t>
      </w:r>
    </w:p>
    <w:p w:rsidR="000C1DDB" w:rsidRPr="009B6EFB" w:rsidRDefault="000C1DDB" w:rsidP="00EA0623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line="250" w:lineRule="exact"/>
        <w:ind w:left="-284" w:right="-1" w:firstLine="505"/>
        <w:jc w:val="both"/>
        <w:rPr>
          <w:rFonts w:cs="Arial Unicode MS"/>
          <w:b/>
        </w:rPr>
      </w:pPr>
      <w:r w:rsidRPr="009B6EFB">
        <w:rPr>
          <w:rStyle w:val="2"/>
          <w:color w:val="000000"/>
        </w:rPr>
        <w:t xml:space="preserve">этап - прием и рассмотрения </w:t>
      </w:r>
      <w:r w:rsidRPr="009B6EFB">
        <w:rPr>
          <w:rStyle w:val="2"/>
          <w:b/>
          <w:color w:val="000000"/>
        </w:rPr>
        <w:t xml:space="preserve">документов </w:t>
      </w:r>
      <w:proofErr w:type="gramStart"/>
      <w:r w:rsidRPr="009B6EFB">
        <w:rPr>
          <w:rStyle w:val="2"/>
          <w:b/>
          <w:color w:val="000000"/>
        </w:rPr>
        <w:t xml:space="preserve">( </w:t>
      </w:r>
      <w:proofErr w:type="gramEnd"/>
      <w:r w:rsidRPr="009B6EFB">
        <w:rPr>
          <w:rStyle w:val="2"/>
          <w:b/>
          <w:color w:val="000000"/>
        </w:rPr>
        <w:t>с 03.12</w:t>
      </w:r>
      <w:r w:rsidRPr="009B6EFB">
        <w:rPr>
          <w:rStyle w:val="2"/>
          <w:b/>
          <w:color w:val="000000"/>
        </w:rPr>
        <w:t>.202</w:t>
      </w:r>
      <w:r w:rsidRPr="009B6EFB">
        <w:rPr>
          <w:rStyle w:val="2"/>
          <w:b/>
          <w:color w:val="000000"/>
        </w:rPr>
        <w:t>4 по 24.12</w:t>
      </w:r>
      <w:r w:rsidRPr="009B6EFB">
        <w:rPr>
          <w:rStyle w:val="2"/>
          <w:b/>
          <w:color w:val="000000"/>
        </w:rPr>
        <w:t>.202</w:t>
      </w:r>
      <w:r w:rsidRPr="009B6EFB">
        <w:rPr>
          <w:rStyle w:val="2"/>
          <w:b/>
          <w:color w:val="000000"/>
        </w:rPr>
        <w:t>4г.</w:t>
      </w:r>
      <w:r w:rsidRPr="009B6EFB">
        <w:rPr>
          <w:rStyle w:val="2"/>
          <w:b/>
          <w:color w:val="000000"/>
        </w:rPr>
        <w:t>)</w:t>
      </w:r>
    </w:p>
    <w:p w:rsidR="000C1DDB" w:rsidRPr="009B6EFB" w:rsidRDefault="000C1DDB" w:rsidP="00EA0623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250" w:lineRule="exact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 xml:space="preserve">этап - </w:t>
      </w:r>
      <w:proofErr w:type="gramStart"/>
      <w:r w:rsidRPr="009B6EFB">
        <w:rPr>
          <w:rStyle w:val="2"/>
          <w:color w:val="000000"/>
        </w:rPr>
        <w:t>индивидуальное</w:t>
      </w:r>
      <w:proofErr w:type="gramEnd"/>
      <w:r w:rsidRPr="009B6EFB">
        <w:rPr>
          <w:rStyle w:val="2"/>
          <w:color w:val="000000"/>
        </w:rPr>
        <w:t xml:space="preserve"> собеседования</w:t>
      </w:r>
    </w:p>
    <w:p w:rsidR="000C1DDB" w:rsidRPr="009B6EFB" w:rsidRDefault="000C1DDB" w:rsidP="00EA0623">
      <w:pPr>
        <w:pStyle w:val="20"/>
        <w:shd w:val="clear" w:color="auto" w:fill="auto"/>
        <w:spacing w:line="250" w:lineRule="exact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>Заявление и документы от граждан, желающих принять участие в конкурсе, принимаются в течение 21 календарного дня с момента размещения объявления на официальном сайте Спасского районного суда Приморского края.</w:t>
      </w:r>
    </w:p>
    <w:p w:rsidR="000C1DDB" w:rsidRPr="009953A7" w:rsidRDefault="000C1DDB" w:rsidP="00EA0623">
      <w:pPr>
        <w:pStyle w:val="20"/>
        <w:shd w:val="clear" w:color="auto" w:fill="auto"/>
        <w:spacing w:line="250" w:lineRule="exact"/>
        <w:ind w:left="-284" w:right="-1" w:firstLine="505"/>
        <w:jc w:val="both"/>
        <w:rPr>
          <w:rStyle w:val="2"/>
          <w:rFonts w:cs="Arial Unicode MS"/>
          <w:color w:val="000000"/>
        </w:rPr>
      </w:pPr>
      <w:r w:rsidRPr="009953A7">
        <w:rPr>
          <w:rStyle w:val="2"/>
          <w:color w:val="000000"/>
        </w:rPr>
        <w:t xml:space="preserve">Приём документов: г. Спасск-Дальний, ул. </w:t>
      </w:r>
      <w:proofErr w:type="gramStart"/>
      <w:r w:rsidRPr="009953A7">
        <w:rPr>
          <w:rStyle w:val="2"/>
          <w:color w:val="000000"/>
        </w:rPr>
        <w:t>Советская</w:t>
      </w:r>
      <w:proofErr w:type="gramEnd"/>
      <w:r w:rsidRPr="009953A7">
        <w:rPr>
          <w:rStyle w:val="2"/>
          <w:color w:val="000000"/>
        </w:rPr>
        <w:t xml:space="preserve">, 75, </w:t>
      </w:r>
      <w:proofErr w:type="spellStart"/>
      <w:r w:rsidRPr="009953A7">
        <w:rPr>
          <w:rStyle w:val="2"/>
          <w:color w:val="000000"/>
        </w:rPr>
        <w:t>каб</w:t>
      </w:r>
      <w:proofErr w:type="spellEnd"/>
      <w:r w:rsidRPr="009953A7">
        <w:rPr>
          <w:rStyle w:val="2"/>
          <w:color w:val="000000"/>
        </w:rPr>
        <w:t>. № 10, по рабочим дням с 09:00 до 1</w:t>
      </w:r>
      <w:r w:rsidRPr="009953A7">
        <w:rPr>
          <w:rStyle w:val="2"/>
          <w:color w:val="000000"/>
        </w:rPr>
        <w:t>7</w:t>
      </w:r>
      <w:r w:rsidRPr="009953A7">
        <w:rPr>
          <w:rStyle w:val="2"/>
          <w:color w:val="000000"/>
        </w:rPr>
        <w:t xml:space="preserve">:00 Телефон для справок: 8 (42352) 2-18-07 </w:t>
      </w:r>
    </w:p>
    <w:p w:rsidR="000C1DDB" w:rsidRPr="009B6EFB" w:rsidRDefault="000C1DDB" w:rsidP="00EA0623">
      <w:pPr>
        <w:pStyle w:val="20"/>
        <w:shd w:val="clear" w:color="auto" w:fill="auto"/>
        <w:spacing w:line="250" w:lineRule="exact"/>
        <w:ind w:left="-284" w:right="-1" w:firstLine="505"/>
        <w:jc w:val="both"/>
        <w:rPr>
          <w:rFonts w:cs="Arial Unicode MS"/>
        </w:rPr>
      </w:pPr>
      <w:r w:rsidRPr="009B6EFB">
        <w:rPr>
          <w:rStyle w:val="21"/>
          <w:rFonts w:eastAsiaTheme="minorEastAsia"/>
          <w:color w:val="000000"/>
        </w:rPr>
        <w:t>Требования по вакантной должности:</w:t>
      </w:r>
    </w:p>
    <w:p w:rsidR="000C1DDB" w:rsidRPr="009B6EFB" w:rsidRDefault="000C1DD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line="250" w:lineRule="exact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>Гражданство Российской Федерации;</w:t>
      </w:r>
    </w:p>
    <w:p w:rsidR="000C1DDB" w:rsidRPr="009B6EFB" w:rsidRDefault="000C1DD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line="250" w:lineRule="exact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>Владение государственным (русским) языком Российской Федерации;</w:t>
      </w:r>
    </w:p>
    <w:p w:rsidR="000C1DDB" w:rsidRPr="009B6EFB" w:rsidRDefault="000C1DD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line="250" w:lineRule="exact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 xml:space="preserve">Наличие высшего юридического образования, не ниже уровня </w:t>
      </w:r>
      <w:proofErr w:type="spellStart"/>
      <w:r w:rsidRPr="009B6EFB">
        <w:rPr>
          <w:rStyle w:val="2"/>
          <w:color w:val="000000"/>
        </w:rPr>
        <w:t>бакалавриата</w:t>
      </w:r>
      <w:proofErr w:type="spellEnd"/>
      <w:r w:rsidRPr="009B6EFB">
        <w:rPr>
          <w:rStyle w:val="2"/>
          <w:color w:val="000000"/>
        </w:rPr>
        <w:t>, без предъявления требований к стажу;</w:t>
      </w:r>
    </w:p>
    <w:p w:rsidR="000C1DDB" w:rsidRPr="009B6EFB" w:rsidRDefault="000C1DD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>Знание и умение применять на практике законодательство Российской Федерации, иных нормативно правовых актов соответствующей сферы деятельности;</w:t>
      </w:r>
    </w:p>
    <w:p w:rsidR="000C1DDB" w:rsidRPr="009B6EFB" w:rsidRDefault="000C1DD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>Знание и применение правил делового этикета;</w:t>
      </w:r>
    </w:p>
    <w:p w:rsidR="000C1DDB" w:rsidRPr="009B6EFB" w:rsidRDefault="000C1DD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line="240" w:lineRule="auto"/>
        <w:ind w:left="-284" w:right="-1" w:firstLine="505"/>
        <w:jc w:val="both"/>
        <w:rPr>
          <w:rFonts w:cs="Arial Unicode MS"/>
        </w:rPr>
      </w:pPr>
      <w:r w:rsidRPr="009B6EFB">
        <w:rPr>
          <w:rStyle w:val="2"/>
          <w:color w:val="000000"/>
        </w:rPr>
        <w:t>Умение работать с нормативно-правовыми актами;</w:t>
      </w:r>
    </w:p>
    <w:p w:rsidR="009B6EFB" w:rsidRPr="009B6EFB" w:rsidRDefault="000C1DD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autoSpaceDE w:val="0"/>
        <w:autoSpaceDN w:val="0"/>
        <w:adjustRightInd w:val="0"/>
        <w:spacing w:line="240" w:lineRule="auto"/>
        <w:ind w:left="-284" w:right="-1" w:firstLine="568"/>
        <w:jc w:val="both"/>
        <w:outlineLvl w:val="1"/>
        <w:rPr>
          <w:b/>
        </w:rPr>
      </w:pPr>
      <w:r w:rsidRPr="009B6EFB">
        <w:rPr>
          <w:rStyle w:val="2"/>
          <w:color w:val="000000"/>
        </w:rPr>
        <w:t>Владение навыками работы со служебной информацией, основами ведения делопроизводства, делового общения и деловой переписки;</w:t>
      </w:r>
      <w:r w:rsidR="009B6EFB" w:rsidRPr="009B6EFB">
        <w:rPr>
          <w:rStyle w:val="2"/>
          <w:color w:val="000000"/>
        </w:rPr>
        <w:t xml:space="preserve">  </w:t>
      </w:r>
    </w:p>
    <w:p w:rsidR="000C1DDB" w:rsidRPr="009B6EFB" w:rsidRDefault="009B6EFB" w:rsidP="00EA0623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line="240" w:lineRule="auto"/>
        <w:ind w:left="-284" w:right="-1" w:firstLine="505"/>
        <w:jc w:val="both"/>
        <w:rPr>
          <w:b/>
          <w:bCs/>
          <w:iCs/>
          <w:sz w:val="28"/>
          <w:szCs w:val="28"/>
        </w:rPr>
      </w:pPr>
      <w:r w:rsidRPr="009B6EFB">
        <w:rPr>
          <w:rStyle w:val="2"/>
          <w:color w:val="000000"/>
        </w:rPr>
        <w:t xml:space="preserve">Иметь навыки </w:t>
      </w:r>
      <w:r w:rsidRPr="009B6EFB">
        <w:t>пользования современной оргтехникой и программными продуктами; управления электронной почтой; работы с внутренними и периферийными устройствами компьютера, с информационно-телекоммуникационными сетями, в том числе с информационно-телекоммуникационной сетью «Интернет», в операционной системе, текстовом редакторе, с электронными таблицами, с базами данных, с системами управления проектами.</w:t>
      </w:r>
    </w:p>
    <w:p w:rsidR="00A916DC" w:rsidRPr="009B6EFB" w:rsidRDefault="00A916DC" w:rsidP="00EA0623">
      <w:pPr>
        <w:spacing w:after="0" w:line="240" w:lineRule="auto"/>
        <w:ind w:left="-284" w:right="-1" w:firstLine="568"/>
        <w:rPr>
          <w:rFonts w:ascii="Times New Roman" w:eastAsia="Times New Roman" w:hAnsi="Times New Roman" w:cs="Times New Roman"/>
          <w:b/>
          <w:bCs/>
          <w:iCs/>
        </w:rPr>
      </w:pPr>
      <w:r w:rsidRPr="009B6EFB">
        <w:rPr>
          <w:rFonts w:ascii="Times New Roman" w:eastAsia="Times New Roman" w:hAnsi="Times New Roman" w:cs="Times New Roman"/>
          <w:b/>
          <w:bCs/>
          <w:iCs/>
        </w:rPr>
        <w:t>Условия прохождения гражданской службы:</w:t>
      </w:r>
    </w:p>
    <w:p w:rsidR="00A916DC" w:rsidRPr="009B6EFB" w:rsidRDefault="00A916DC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Times New Roman" w:hAnsi="Times New Roman" w:cs="Times New Roman"/>
        </w:rPr>
        <w:t xml:space="preserve">Для гражданских служащих </w:t>
      </w:r>
      <w:r w:rsidRPr="009B6EFB">
        <w:rPr>
          <w:rFonts w:ascii="Times New Roman" w:eastAsia="Times New Roman" w:hAnsi="Times New Roman" w:cs="Times New Roman"/>
        </w:rPr>
        <w:t xml:space="preserve">Спасского районного суда Приморского края </w:t>
      </w:r>
      <w:r w:rsidRPr="009B6EFB">
        <w:rPr>
          <w:rFonts w:ascii="Times New Roman" w:eastAsia="Times New Roman" w:hAnsi="Times New Roman" w:cs="Times New Roman"/>
        </w:rPr>
        <w:t xml:space="preserve"> устанавливается пятидневная рабочая неделя продолжительностью 40 часов с двумя выходными днями (суббота и воскресенье). </w:t>
      </w:r>
    </w:p>
    <w:p w:rsidR="00A916DC" w:rsidRPr="009B6EFB" w:rsidRDefault="00A916DC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Times New Roman" w:hAnsi="Times New Roman" w:cs="Times New Roman"/>
        </w:rPr>
        <w:t xml:space="preserve">Денежное содержание гражданского служащего состоит </w:t>
      </w:r>
      <w:proofErr w:type="gramStart"/>
      <w:r w:rsidRPr="009B6EFB">
        <w:rPr>
          <w:rFonts w:ascii="Times New Roman" w:eastAsia="Times New Roman" w:hAnsi="Times New Roman" w:cs="Times New Roman"/>
        </w:rPr>
        <w:t>из</w:t>
      </w:r>
      <w:proofErr w:type="gramEnd"/>
      <w:r w:rsidRPr="009B6EFB">
        <w:rPr>
          <w:rFonts w:ascii="Times New Roman" w:eastAsia="Times New Roman" w:hAnsi="Times New Roman" w:cs="Times New Roman"/>
        </w:rPr>
        <w:t>:</w:t>
      </w:r>
    </w:p>
    <w:p w:rsidR="00A916DC" w:rsidRPr="009B6EFB" w:rsidRDefault="00EA0623" w:rsidP="00EA0623">
      <w:pPr>
        <w:tabs>
          <w:tab w:val="left" w:pos="709"/>
        </w:tabs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 xml:space="preserve"> месячного оклада в соответствии с замещаемой должностью;</w:t>
      </w:r>
    </w:p>
    <w:p w:rsidR="00A916DC" w:rsidRPr="009B6EFB" w:rsidRDefault="00EA0623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 xml:space="preserve"> месячного оклада в соответствии с присвоенным ему классным чином государственной гражданской службы или юстиции;</w:t>
      </w:r>
    </w:p>
    <w:p w:rsidR="00A916DC" w:rsidRPr="009B6EFB" w:rsidRDefault="00EA0623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> ежемесячной надбавки к должностному окладу за выслугу лет</w:t>
      </w:r>
      <w:r w:rsidR="00A916DC" w:rsidRPr="009B6EFB">
        <w:rPr>
          <w:rFonts w:ascii="Times New Roman" w:eastAsia="Times New Roman" w:hAnsi="Times New Roman" w:cs="Times New Roman"/>
        </w:rPr>
        <w:br/>
        <w:t>на гражданской службе в размере до 30% должностного оклада;</w:t>
      </w:r>
    </w:p>
    <w:p w:rsidR="00A916DC" w:rsidRPr="009B6EFB" w:rsidRDefault="00EA0623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 xml:space="preserve"> ежемесячной надбавки </w:t>
      </w:r>
      <w:proofErr w:type="gramStart"/>
      <w:r w:rsidR="00A916DC" w:rsidRPr="009B6EFB">
        <w:rPr>
          <w:rFonts w:ascii="Times New Roman" w:eastAsia="Times New Roman" w:hAnsi="Times New Roman" w:cs="Times New Roman"/>
        </w:rPr>
        <w:t>к должностному окладу за особые условия гражданской службы в соответствии с замещаемой должностью в размере</w:t>
      </w:r>
      <w:proofErr w:type="gramEnd"/>
      <w:r w:rsidR="00A916DC" w:rsidRPr="009B6EFB">
        <w:rPr>
          <w:rFonts w:ascii="Times New Roman" w:eastAsia="Times New Roman" w:hAnsi="Times New Roman" w:cs="Times New Roman"/>
        </w:rPr>
        <w:t xml:space="preserve"> до 40 % должностного оклада;</w:t>
      </w:r>
    </w:p>
    <w:p w:rsidR="00A916DC" w:rsidRPr="009B6EFB" w:rsidRDefault="00EA0623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> ежемесячного денежного поощрения в размере 0,3 должностного оклада;</w:t>
      </w:r>
    </w:p>
    <w:p w:rsidR="00A916DC" w:rsidRPr="009B6EFB" w:rsidRDefault="00EA0623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> единовременной выплаты при предоставлении ежегодного оплачиваемого отпуска в размере двух окладов месячного денежного содержания;</w:t>
      </w:r>
    </w:p>
    <w:p w:rsidR="00A916DC" w:rsidRPr="009B6EFB" w:rsidRDefault="00EA0623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> материальной помощи в размере одного оклада месячного денежного содержания;</w:t>
      </w:r>
    </w:p>
    <w:p w:rsidR="00A916DC" w:rsidRPr="009B6EFB" w:rsidRDefault="00EA0623" w:rsidP="00EA0623">
      <w:pPr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> премии за выполнение особо важных и сложных заданий, порядок выплаты которой определяется представителем нанимателя с учетом обеспечения задач</w:t>
      </w:r>
      <w:r w:rsidR="00A916DC" w:rsidRPr="009B6EFB">
        <w:rPr>
          <w:rFonts w:ascii="Times New Roman" w:eastAsia="Times New Roman" w:hAnsi="Times New Roman" w:cs="Times New Roman"/>
        </w:rPr>
        <w:t xml:space="preserve"> </w:t>
      </w:r>
      <w:r w:rsidR="00A916DC" w:rsidRPr="009B6EFB">
        <w:rPr>
          <w:rFonts w:ascii="Times New Roman" w:eastAsia="Times New Roman" w:hAnsi="Times New Roman" w:cs="Times New Roman"/>
        </w:rPr>
        <w:t>и функций государственного органа;</w:t>
      </w:r>
    </w:p>
    <w:p w:rsidR="00A916DC" w:rsidRPr="009B6EFB" w:rsidRDefault="00EA0623" w:rsidP="00DC501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A916DC" w:rsidRPr="009B6EFB">
        <w:rPr>
          <w:rFonts w:ascii="Times New Roman" w:eastAsia="Times New Roman" w:hAnsi="Times New Roman" w:cs="Times New Roman"/>
        </w:rPr>
        <w:t> других выплат, предусмотренных соответствующими федеральными законами и иными нормативными актами.</w:t>
      </w:r>
    </w:p>
    <w:p w:rsidR="00A916DC" w:rsidRPr="009B6EFB" w:rsidRDefault="00A916DC" w:rsidP="00DC501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highlight w:val="red"/>
        </w:rPr>
      </w:pPr>
      <w:r w:rsidRPr="009B6EFB">
        <w:rPr>
          <w:rFonts w:ascii="Times New Roman" w:eastAsia="Times New Roman" w:hAnsi="Times New Roman" w:cs="Times New Roman"/>
        </w:rPr>
        <w:t>Ежегодный оплачиваемый отпуск гражданского служащего старшей группы должностей категории «специалисты» состоит из основного оплачиваемого отпуска</w:t>
      </w:r>
      <w:r w:rsidR="009953A7">
        <w:rPr>
          <w:rFonts w:ascii="Times New Roman" w:eastAsia="Times New Roman" w:hAnsi="Times New Roman" w:cs="Times New Roman"/>
        </w:rPr>
        <w:t xml:space="preserve">- </w:t>
      </w:r>
      <w:r w:rsidR="009953A7" w:rsidRPr="009B6EFB">
        <w:rPr>
          <w:rFonts w:ascii="Times New Roman" w:eastAsia="Times New Roman" w:hAnsi="Times New Roman" w:cs="Times New Roman"/>
        </w:rPr>
        <w:t>30 календарных дней</w:t>
      </w:r>
      <w:r w:rsidRPr="009B6EFB">
        <w:rPr>
          <w:rFonts w:ascii="Times New Roman" w:eastAsia="Times New Roman" w:hAnsi="Times New Roman" w:cs="Times New Roman"/>
        </w:rPr>
        <w:t xml:space="preserve"> и дополнительных оплачиваемых отпусков:</w:t>
      </w:r>
    </w:p>
    <w:p w:rsidR="00A916DC" w:rsidRPr="009B6EFB" w:rsidRDefault="00EA0623" w:rsidP="00DC501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 w:rsidR="009953A7">
        <w:rPr>
          <w:rFonts w:ascii="Times New Roman" w:eastAsia="Times New Roman" w:hAnsi="Times New Roman" w:cs="Times New Roman"/>
        </w:rPr>
        <w:t xml:space="preserve"> </w:t>
      </w:r>
      <w:r w:rsidR="00A916DC" w:rsidRPr="009B6EFB">
        <w:rPr>
          <w:rFonts w:ascii="Times New Roman" w:eastAsia="Times New Roman" w:hAnsi="Times New Roman" w:cs="Times New Roman"/>
        </w:rPr>
        <w:t>за выслугу лет исчисляется</w:t>
      </w:r>
      <w:r w:rsidR="009953A7">
        <w:rPr>
          <w:rFonts w:ascii="Times New Roman" w:eastAsia="Times New Roman" w:hAnsi="Times New Roman" w:cs="Times New Roman"/>
        </w:rPr>
        <w:t xml:space="preserve"> </w:t>
      </w:r>
      <w:r w:rsidR="00A916DC" w:rsidRPr="009B6EFB">
        <w:rPr>
          <w:rFonts w:ascii="Times New Roman" w:eastAsia="Times New Roman" w:hAnsi="Times New Roman" w:cs="Times New Roman"/>
        </w:rPr>
        <w:t xml:space="preserve"> в соответствии с </w:t>
      </w:r>
      <w:r w:rsidR="00A916DC" w:rsidRPr="009B6EFB">
        <w:rPr>
          <w:rFonts w:ascii="Times New Roman" w:eastAsia="Calibri" w:hAnsi="Times New Roman" w:cs="Times New Roman"/>
          <w:lang w:eastAsia="en-US"/>
        </w:rPr>
        <w:t xml:space="preserve">ч. 5 ст. 46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916DC" w:rsidRPr="009B6EFB">
          <w:rPr>
            <w:rFonts w:ascii="Times New Roman" w:eastAsia="Calibri" w:hAnsi="Times New Roman" w:cs="Times New Roman"/>
            <w:lang w:eastAsia="en-US"/>
          </w:rPr>
          <w:t>2004 г</w:t>
        </w:r>
      </w:smartTag>
      <w:r w:rsidR="00A916DC" w:rsidRPr="009B6EFB">
        <w:rPr>
          <w:rFonts w:ascii="Times New Roman" w:eastAsia="Calibri" w:hAnsi="Times New Roman" w:cs="Times New Roman"/>
          <w:lang w:eastAsia="en-US"/>
        </w:rPr>
        <w:t>. № 79-ФЗ «О государственной гражданской службе Российской Федерации»</w:t>
      </w:r>
      <w:r w:rsidR="00A916DC" w:rsidRPr="009B6EFB">
        <w:rPr>
          <w:rFonts w:ascii="Times New Roman" w:eastAsia="Times New Roman" w:hAnsi="Times New Roman" w:cs="Times New Roman"/>
        </w:rPr>
        <w:t>, но не более 10 календарных дней;</w:t>
      </w:r>
    </w:p>
    <w:p w:rsidR="00A916DC" w:rsidRPr="009B6EFB" w:rsidRDefault="00EA0623" w:rsidP="00DC501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bookmarkStart w:id="1" w:name="_GoBack"/>
      <w:bookmarkEnd w:id="1"/>
      <w:r w:rsidR="00A916DC" w:rsidRPr="009B6EFB">
        <w:rPr>
          <w:rFonts w:ascii="Times New Roman" w:eastAsia="Times New Roman" w:hAnsi="Times New Roman" w:cs="Times New Roman"/>
        </w:rPr>
        <w:t> ежегодный дополнительный отпуск за ненормированный рабочий день</w:t>
      </w:r>
      <w:r w:rsidR="00A916DC" w:rsidRPr="009B6EFB">
        <w:rPr>
          <w:rFonts w:ascii="Times New Roman" w:eastAsia="Times New Roman" w:hAnsi="Times New Roman" w:cs="Times New Roman"/>
        </w:rPr>
        <w:t xml:space="preserve"> </w:t>
      </w:r>
      <w:r w:rsidR="00A916DC" w:rsidRPr="009B6EFB">
        <w:rPr>
          <w:rFonts w:ascii="Times New Roman" w:eastAsia="Times New Roman" w:hAnsi="Times New Roman" w:cs="Times New Roman"/>
        </w:rPr>
        <w:t>3 календарных дня; </w:t>
      </w:r>
    </w:p>
    <w:p w:rsidR="00A916DC" w:rsidRPr="009B6EFB" w:rsidRDefault="00A916DC" w:rsidP="00DC501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Times New Roman" w:hAnsi="Times New Roman" w:cs="Times New Roman"/>
        </w:rPr>
        <w:lastRenderedPageBreak/>
        <w:t>- дополнительный оплачиваемый отпуск за работу в южных районах Дальнего Востока составляет 8 календарных дней.</w:t>
      </w:r>
    </w:p>
    <w:p w:rsidR="00A916DC" w:rsidRPr="009B6EFB" w:rsidRDefault="00A916DC" w:rsidP="00DC50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Times New Roman" w:hAnsi="Times New Roman" w:cs="Times New Roman"/>
          <w:b/>
          <w:bCs/>
          <w:iCs/>
        </w:rPr>
        <w:t>На конкурс представляются следующие документы:</w:t>
      </w:r>
    </w:p>
    <w:p w:rsidR="00A916DC" w:rsidRPr="009B6EFB" w:rsidRDefault="00A916DC" w:rsidP="00DC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Times New Roman" w:hAnsi="Times New Roman" w:cs="Times New Roman"/>
        </w:rPr>
        <w:t>Гражданин Российской Федерации, изъявивший желание участвовать</w:t>
      </w:r>
      <w:r w:rsidRPr="009B6EFB">
        <w:rPr>
          <w:rFonts w:ascii="Times New Roman" w:eastAsia="Times New Roman" w:hAnsi="Times New Roman" w:cs="Times New Roman"/>
        </w:rPr>
        <w:br/>
        <w:t>в конкурсе, представляет:</w:t>
      </w:r>
    </w:p>
    <w:p w:rsidR="00A916DC" w:rsidRPr="009B6EFB" w:rsidRDefault="00EA0623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A916DC" w:rsidRPr="009B6EFB">
        <w:rPr>
          <w:rFonts w:ascii="Times New Roman" w:hAnsi="Times New Roman" w:cs="Times New Roman"/>
        </w:rPr>
        <w:t xml:space="preserve">Личное заявление (см. </w:t>
      </w:r>
      <w:hyperlink w:anchor="образец1" w:history="1">
        <w:r w:rsidR="00A916DC" w:rsidRPr="009B6EFB">
          <w:rPr>
            <w:rStyle w:val="a3"/>
            <w:rFonts w:ascii="Times New Roman" w:hAnsi="Times New Roman" w:cs="Times New Roman"/>
          </w:rPr>
          <w:t>образец</w:t>
        </w:r>
      </w:hyperlink>
      <w:r w:rsidR="00A916DC" w:rsidRPr="009B6EFB">
        <w:rPr>
          <w:rFonts w:ascii="Times New Roman" w:hAnsi="Times New Roman" w:cs="Times New Roman"/>
        </w:rPr>
        <w:t>);</w:t>
      </w:r>
    </w:p>
    <w:p w:rsidR="00DC5017" w:rsidRPr="009953A7" w:rsidRDefault="00EA0623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9953A7">
        <w:rPr>
          <w:rFonts w:ascii="Times New Roman" w:eastAsia="Calibri" w:hAnsi="Times New Roman" w:cs="Times New Roman"/>
          <w:lang w:eastAsia="en-US"/>
        </w:rPr>
        <w:t>А</w:t>
      </w:r>
      <w:r w:rsidR="00A916DC" w:rsidRPr="009953A7">
        <w:rPr>
          <w:rFonts w:ascii="Times New Roman" w:eastAsia="Calibri" w:hAnsi="Times New Roman" w:cs="Times New Roman"/>
          <w:lang w:eastAsia="en-US"/>
        </w:rPr>
        <w:t>нкету</w:t>
      </w:r>
      <w:r w:rsidR="000C1DDB" w:rsidRPr="009953A7">
        <w:rPr>
          <w:rFonts w:ascii="Times New Roman" w:eastAsia="Calibri" w:hAnsi="Times New Roman" w:cs="Times New Roman"/>
          <w:lang w:eastAsia="en-US"/>
        </w:rPr>
        <w:t xml:space="preserve"> </w:t>
      </w:r>
      <w:r w:rsidR="009953A7" w:rsidRPr="009953A7">
        <w:rPr>
          <w:rFonts w:ascii="Times New Roman" w:hAnsi="Times New Roman" w:cs="Times New Roman"/>
        </w:rPr>
        <w:t>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="009953A7">
        <w:rPr>
          <w:rFonts w:ascii="Times New Roman" w:hAnsi="Times New Roman" w:cs="Times New Roman"/>
        </w:rPr>
        <w:t>,</w:t>
      </w:r>
      <w:r w:rsidR="009953A7" w:rsidRPr="009953A7">
        <w:rPr>
          <w:rFonts w:ascii="Times New Roman" w:eastAsia="Calibri" w:hAnsi="Times New Roman" w:cs="Times New Roman"/>
          <w:lang w:eastAsia="en-US"/>
        </w:rPr>
        <w:t xml:space="preserve"> </w:t>
      </w:r>
      <w:r w:rsidR="000C1DDB" w:rsidRPr="009953A7">
        <w:rPr>
          <w:rFonts w:ascii="Times New Roman" w:eastAsia="Calibri" w:hAnsi="Times New Roman" w:cs="Times New Roman"/>
          <w:lang w:eastAsia="en-US"/>
        </w:rPr>
        <w:t xml:space="preserve">утвержденную </w:t>
      </w:r>
      <w:r w:rsidR="00A916DC" w:rsidRPr="009953A7">
        <w:rPr>
          <w:rFonts w:ascii="Times New Roman" w:eastAsia="Calibri" w:hAnsi="Times New Roman" w:cs="Times New Roman"/>
          <w:lang w:eastAsia="en-US"/>
        </w:rPr>
        <w:t xml:space="preserve"> </w:t>
      </w:r>
      <w:r w:rsidR="008811FD" w:rsidRPr="009953A7">
        <w:rPr>
          <w:rFonts w:ascii="Times New Roman" w:eastAsia="Calibri" w:hAnsi="Times New Roman" w:cs="Times New Roman"/>
          <w:lang w:eastAsia="en-US"/>
        </w:rPr>
        <w:t>Указом Президента</w:t>
      </w:r>
      <w:r w:rsidR="000C1DDB" w:rsidRPr="009953A7">
        <w:rPr>
          <w:rFonts w:ascii="Times New Roman" w:eastAsia="Calibri" w:hAnsi="Times New Roman" w:cs="Times New Roman"/>
          <w:lang w:eastAsia="en-US"/>
        </w:rPr>
        <w:t xml:space="preserve"> </w:t>
      </w:r>
      <w:r w:rsidR="008811FD" w:rsidRPr="009953A7">
        <w:rPr>
          <w:rFonts w:ascii="Times New Roman" w:eastAsia="Calibri" w:hAnsi="Times New Roman" w:cs="Times New Roman"/>
          <w:lang w:eastAsia="en-US"/>
        </w:rPr>
        <w:t>Российской Федерации</w:t>
      </w:r>
      <w:r w:rsidR="000C1DDB" w:rsidRPr="009953A7">
        <w:rPr>
          <w:rFonts w:ascii="Times New Roman" w:eastAsia="Calibri" w:hAnsi="Times New Roman" w:cs="Times New Roman"/>
          <w:lang w:eastAsia="en-US"/>
        </w:rPr>
        <w:t xml:space="preserve"> </w:t>
      </w:r>
      <w:r w:rsidR="008811FD" w:rsidRPr="009953A7">
        <w:rPr>
          <w:rFonts w:ascii="Times New Roman" w:eastAsia="Calibri" w:hAnsi="Times New Roman" w:cs="Times New Roman"/>
          <w:lang w:eastAsia="en-US"/>
        </w:rPr>
        <w:t>от 10 октября 2024 г. № 870</w:t>
      </w:r>
      <w:r w:rsidR="000C1DDB" w:rsidRPr="009953A7">
        <w:rPr>
          <w:rFonts w:ascii="Times New Roman" w:eastAsia="Calibri" w:hAnsi="Times New Roman" w:cs="Times New Roman"/>
          <w:lang w:eastAsia="en-US"/>
        </w:rPr>
        <w:t>;</w:t>
      </w:r>
    </w:p>
    <w:p w:rsidR="00A916DC" w:rsidRPr="009953A7" w:rsidRDefault="00EA0623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A916DC" w:rsidRPr="009953A7">
        <w:rPr>
          <w:rFonts w:ascii="Times New Roman" w:eastAsia="Calibri" w:hAnsi="Times New Roman" w:cs="Times New Roman"/>
          <w:lang w:eastAsia="en-US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916DC" w:rsidRPr="009B6EFB" w:rsidRDefault="00EA0623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B6EFB">
        <w:rPr>
          <w:rFonts w:ascii="Times New Roman" w:eastAsia="Calibri" w:hAnsi="Times New Roman" w:cs="Times New Roman"/>
          <w:lang w:eastAsia="en-US"/>
        </w:rPr>
        <w:t>–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A916DC" w:rsidRPr="00DC5017">
        <w:rPr>
          <w:rFonts w:ascii="Times New Roman" w:eastAsia="Calibri" w:hAnsi="Times New Roman" w:cs="Times New Roman"/>
          <w:lang w:eastAsia="en-US"/>
        </w:rPr>
        <w:t>Документы, подтверждающие необходимое профессиональное образование, квалификацию и</w:t>
      </w:r>
      <w:r w:rsidR="00A916DC" w:rsidRPr="009B6EFB">
        <w:rPr>
          <w:rFonts w:ascii="Times New Roman" w:hAnsi="Times New Roman" w:cs="Times New Roman"/>
        </w:rPr>
        <w:t xml:space="preserve"> стаж работы</w:t>
      </w:r>
      <w:r w:rsidR="00A916DC" w:rsidRPr="009B6EFB">
        <w:rPr>
          <w:rFonts w:ascii="Times New Roman" w:eastAsia="Calibri" w:hAnsi="Times New Roman" w:cs="Times New Roman"/>
          <w:lang w:eastAsia="en-US"/>
        </w:rPr>
        <w:t>, заверенные нотариально или кадровыми службами по месту работы (службы):</w:t>
      </w:r>
    </w:p>
    <w:p w:rsidR="00A916DC" w:rsidRPr="009B6EFB" w:rsidRDefault="00A916DC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red"/>
          <w:lang w:eastAsia="en-US"/>
        </w:rPr>
      </w:pPr>
      <w:proofErr w:type="gramStart"/>
      <w:r w:rsidRPr="009B6EFB">
        <w:rPr>
          <w:rFonts w:ascii="Times New Roman" w:eastAsia="Calibri" w:hAnsi="Times New Roman" w:cs="Times New Roman"/>
          <w:lang w:eastAsia="en-US"/>
        </w:rPr>
        <w:t>– </w:t>
      </w:r>
      <w:r w:rsidRPr="009B6EFB">
        <w:rPr>
          <w:rFonts w:ascii="Times New Roman" w:hAnsi="Times New Roman" w:cs="Times New Roman"/>
          <w:bCs/>
        </w:rPr>
        <w:t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впервые;</w:t>
      </w:r>
      <w:proofErr w:type="gramEnd"/>
    </w:p>
    <w:p w:rsidR="00A916DC" w:rsidRPr="009B6EFB" w:rsidRDefault="00A916DC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6EFB">
        <w:rPr>
          <w:rFonts w:ascii="Times New Roman" w:hAnsi="Times New Roman" w:cs="Times New Roman"/>
        </w:rPr>
        <w:t>– копии документов об образовании и (или) о квалификации, а также</w:t>
      </w:r>
      <w:r w:rsidRPr="009B6EFB">
        <w:rPr>
          <w:rFonts w:ascii="Times New Roman" w:hAnsi="Times New Roman" w:cs="Times New Roman"/>
        </w:rPr>
        <w:br/>
        <w:t>по желанию гражданина копии документов о присвоении ученой степени, ученого звания;</w:t>
      </w:r>
    </w:p>
    <w:p w:rsidR="00A916DC" w:rsidRDefault="00A916DC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6EFB">
        <w:rPr>
          <w:rFonts w:ascii="Times New Roman" w:hAnsi="Times New Roman" w:cs="Times New Roman"/>
        </w:rPr>
        <w:t>– </w:t>
      </w:r>
      <w:proofErr w:type="gramStart"/>
      <w:r w:rsidRPr="009B6EFB">
        <w:rPr>
          <w:rFonts w:ascii="Times New Roman" w:hAnsi="Times New Roman" w:cs="Times New Roman"/>
        </w:rPr>
        <w:t>Д</w:t>
      </w:r>
      <w:hyperlink r:id="rId8" w:history="1">
        <w:r w:rsidRPr="009B6EFB">
          <w:rPr>
            <w:rFonts w:ascii="Times New Roman" w:hAnsi="Times New Roman" w:cs="Times New Roman"/>
          </w:rPr>
          <w:t>окумент</w:t>
        </w:r>
        <w:proofErr w:type="gramEnd"/>
      </w:hyperlink>
      <w:r w:rsidRPr="009B6EFB">
        <w:rPr>
          <w:rFonts w:ascii="Times New Roman" w:hAnsi="Times New Roman" w:cs="Times New Roman"/>
        </w:rPr>
        <w:t xml:space="preserve"> 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Pr="009B6EFB">
        <w:rPr>
          <w:rFonts w:ascii="Times New Roman" w:hAnsi="Times New Roman" w:cs="Times New Roman"/>
          <w:bCs/>
        </w:rPr>
        <w:t>наличии (отсутствии) заболевания, препятствующего поступлению на государственную гражданскую службу Российской</w:t>
      </w:r>
      <w:r w:rsidR="000C1DDB" w:rsidRPr="009B6EFB">
        <w:rPr>
          <w:rFonts w:ascii="Times New Roman" w:hAnsi="Times New Roman" w:cs="Times New Roman"/>
          <w:bCs/>
        </w:rPr>
        <w:t xml:space="preserve"> </w:t>
      </w:r>
      <w:r w:rsidRPr="009B6EFB">
        <w:rPr>
          <w:rFonts w:ascii="Times New Roman" w:hAnsi="Times New Roman" w:cs="Times New Roman"/>
          <w:bCs/>
        </w:rPr>
        <w:t>Федерации</w:t>
      </w:r>
      <w:r w:rsidR="000C1DDB" w:rsidRPr="009B6EFB">
        <w:rPr>
          <w:rFonts w:ascii="Times New Roman" w:hAnsi="Times New Roman" w:cs="Times New Roman"/>
          <w:bCs/>
        </w:rPr>
        <w:t xml:space="preserve"> </w:t>
      </w:r>
      <w:r w:rsidRPr="009B6EFB">
        <w:rPr>
          <w:rFonts w:ascii="Times New Roman" w:hAnsi="Times New Roman" w:cs="Times New Roman"/>
          <w:bCs/>
        </w:rPr>
        <w:t>и муниципальную службу или её прохождению, по форме № 001-ГС/у</w:t>
      </w:r>
      <w:r w:rsidRPr="009B6EFB">
        <w:rPr>
          <w:rFonts w:ascii="Times New Roman" w:hAnsi="Times New Roman" w:cs="Times New Roman"/>
        </w:rPr>
        <w:t>);</w:t>
      </w:r>
    </w:p>
    <w:p w:rsidR="00DC5017" w:rsidRDefault="00EA0623" w:rsidP="00DC5017">
      <w:pPr>
        <w:pStyle w:val="20"/>
        <w:shd w:val="clear" w:color="auto" w:fill="auto"/>
        <w:tabs>
          <w:tab w:val="left" w:pos="730"/>
        </w:tabs>
        <w:spacing w:line="250" w:lineRule="exact"/>
        <w:ind w:firstLine="709"/>
        <w:jc w:val="both"/>
        <w:rPr>
          <w:rFonts w:cs="Arial Unicode MS"/>
        </w:rPr>
      </w:pPr>
      <w:r w:rsidRPr="009B6EFB">
        <w:rPr>
          <w:rFonts w:eastAsia="Calibri"/>
          <w:lang w:eastAsia="en-US"/>
        </w:rPr>
        <w:t>–</w:t>
      </w:r>
      <w:r w:rsidR="00DC5017">
        <w:rPr>
          <w:rStyle w:val="2"/>
          <w:color w:val="000000"/>
        </w:rPr>
        <w:t xml:space="preserve"> </w:t>
      </w:r>
      <w:r w:rsidR="00DC5017">
        <w:rPr>
          <w:rStyle w:val="2"/>
          <w:color w:val="000000"/>
        </w:rPr>
        <w:t>Свидетельство о постановке физического лица на учет в налоговом органе по месту жительства;</w:t>
      </w:r>
    </w:p>
    <w:p w:rsidR="00DC5017" w:rsidRDefault="00EA0623" w:rsidP="00DC5017">
      <w:pPr>
        <w:pStyle w:val="20"/>
        <w:shd w:val="clear" w:color="auto" w:fill="auto"/>
        <w:tabs>
          <w:tab w:val="left" w:pos="816"/>
        </w:tabs>
        <w:spacing w:line="250" w:lineRule="exact"/>
        <w:ind w:firstLine="709"/>
        <w:jc w:val="both"/>
        <w:rPr>
          <w:rFonts w:cs="Arial Unicode MS"/>
        </w:rPr>
      </w:pPr>
      <w:r w:rsidRPr="009B6EFB">
        <w:rPr>
          <w:rFonts w:eastAsia="Calibri"/>
          <w:lang w:eastAsia="en-US"/>
        </w:rPr>
        <w:t>–</w:t>
      </w:r>
      <w:r w:rsidR="00DC5017">
        <w:rPr>
          <w:rStyle w:val="2"/>
          <w:color w:val="000000"/>
        </w:rPr>
        <w:t xml:space="preserve"> </w:t>
      </w:r>
      <w:r w:rsidR="00DC5017">
        <w:rPr>
          <w:rStyle w:val="2"/>
          <w:color w:val="000000"/>
        </w:rPr>
        <w:t>Страховое свидетельство обязательного пенсионного страхования;</w:t>
      </w:r>
    </w:p>
    <w:p w:rsidR="00A916DC" w:rsidRPr="009B6EFB" w:rsidRDefault="00A916DC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9B6EFB">
        <w:rPr>
          <w:rFonts w:ascii="Times New Roman" w:eastAsia="Calibri" w:hAnsi="Times New Roman" w:cs="Times New Roman"/>
          <w:lang w:eastAsia="en-US"/>
        </w:rPr>
        <w:t>– Документы воинского учета (военный билет; приписное свидетельство) – для военнообязанных и лиц, подлежащих призыву на военную службу;</w:t>
      </w:r>
    </w:p>
    <w:p w:rsidR="00A916DC" w:rsidRPr="009B6EFB" w:rsidRDefault="00A916DC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6EFB">
        <w:rPr>
          <w:rFonts w:ascii="Times New Roman" w:hAnsi="Times New Roman" w:cs="Times New Roman"/>
        </w:rPr>
        <w:t>– </w:t>
      </w:r>
      <w:r w:rsidRPr="009B6EFB">
        <w:rPr>
          <w:rFonts w:ascii="Times New Roman" w:eastAsia="Times New Roman" w:hAnsi="Times New Roman" w:cs="Times New Roman"/>
        </w:rPr>
        <w:t>Две фотографии 4</w:t>
      </w:r>
      <w:r w:rsidR="000C1DDB" w:rsidRPr="009B6EFB">
        <w:rPr>
          <w:rFonts w:ascii="Times New Roman" w:eastAsia="Times New Roman" w:hAnsi="Times New Roman" w:cs="Times New Roman"/>
        </w:rPr>
        <w:t>х 6</w:t>
      </w:r>
      <w:r w:rsidRPr="009B6EFB">
        <w:rPr>
          <w:rFonts w:ascii="Times New Roman" w:eastAsia="Times New Roman" w:hAnsi="Times New Roman" w:cs="Times New Roman"/>
        </w:rPr>
        <w:t xml:space="preserve"> (цветные, на матовой бумаге, без уголка, фон белый);</w:t>
      </w:r>
    </w:p>
    <w:p w:rsidR="00A916DC" w:rsidRDefault="00A916DC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B6EFB">
        <w:rPr>
          <w:rFonts w:ascii="Times New Roman" w:hAnsi="Times New Roman" w:cs="Times New Roman"/>
        </w:rPr>
        <w:t xml:space="preserve">– Согласие на обработку персональных данных (см. </w:t>
      </w:r>
      <w:hyperlink w:anchor="образец2" w:history="1">
        <w:r w:rsidRPr="009B6EFB">
          <w:rPr>
            <w:rStyle w:val="a3"/>
            <w:rFonts w:ascii="Times New Roman" w:hAnsi="Times New Roman" w:cs="Times New Roman"/>
          </w:rPr>
          <w:t>образец</w:t>
        </w:r>
      </w:hyperlink>
      <w:r w:rsidRPr="009B6EFB">
        <w:rPr>
          <w:rFonts w:ascii="Times New Roman" w:hAnsi="Times New Roman" w:cs="Times New Roman"/>
        </w:rPr>
        <w:t>);</w:t>
      </w:r>
    </w:p>
    <w:p w:rsidR="00DC5017" w:rsidRDefault="00EA0623" w:rsidP="00DC5017">
      <w:pPr>
        <w:pStyle w:val="20"/>
        <w:shd w:val="clear" w:color="auto" w:fill="auto"/>
        <w:tabs>
          <w:tab w:val="left" w:pos="730"/>
        </w:tabs>
        <w:spacing w:line="250" w:lineRule="exact"/>
        <w:ind w:firstLine="709"/>
        <w:jc w:val="both"/>
        <w:rPr>
          <w:rFonts w:cs="Arial Unicode MS"/>
        </w:rPr>
      </w:pPr>
      <w:r w:rsidRPr="009B6EFB">
        <w:rPr>
          <w:rFonts w:eastAsia="Calibri"/>
          <w:lang w:eastAsia="en-US"/>
        </w:rPr>
        <w:t>–</w:t>
      </w:r>
      <w:r w:rsidR="00DC5017">
        <w:rPr>
          <w:rStyle w:val="2"/>
          <w:color w:val="000000"/>
        </w:rPr>
        <w:t xml:space="preserve"> </w:t>
      </w:r>
      <w:r w:rsidR="00DC5017">
        <w:rPr>
          <w:rStyle w:val="2"/>
          <w:color w:val="000000"/>
        </w:rPr>
        <w:t>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  <w:r w:rsidR="00DC5017">
        <w:rPr>
          <w:rStyle w:val="2"/>
          <w:color w:val="000000"/>
        </w:rPr>
        <w:t xml:space="preserve"> а также </w:t>
      </w:r>
      <w:r w:rsidR="00DC5017">
        <w:rPr>
          <w:rStyle w:val="2"/>
          <w:color w:val="000000"/>
        </w:rPr>
        <w:t xml:space="preserve"> супруги (супруга)</w:t>
      </w:r>
      <w:r w:rsidR="00DC5017">
        <w:rPr>
          <w:rStyle w:val="2"/>
          <w:color w:val="000000"/>
        </w:rPr>
        <w:t xml:space="preserve"> </w:t>
      </w:r>
      <w:r w:rsidR="00DC5017">
        <w:rPr>
          <w:rStyle w:val="2"/>
          <w:color w:val="000000"/>
        </w:rPr>
        <w:t>и несовершеннолетних детей, по форме, утвержденной Указом Президента Российской Федерации от 23.06.2014 № 460, заполненные с использованием специального программного обеспечения «Справки БК» версия 2.</w:t>
      </w:r>
      <w:r w:rsidR="00DC5017">
        <w:rPr>
          <w:rStyle w:val="2"/>
          <w:color w:val="000000"/>
        </w:rPr>
        <w:t>5.5</w:t>
      </w:r>
      <w:r w:rsidR="00DC5017">
        <w:rPr>
          <w:rStyle w:val="2"/>
          <w:color w:val="000000"/>
        </w:rPr>
        <w:t>;</w:t>
      </w:r>
    </w:p>
    <w:p w:rsidR="00DC5017" w:rsidRDefault="00EA0623" w:rsidP="00DC5017">
      <w:pPr>
        <w:pStyle w:val="20"/>
        <w:shd w:val="clear" w:color="auto" w:fill="auto"/>
        <w:tabs>
          <w:tab w:val="left" w:pos="845"/>
        </w:tabs>
        <w:spacing w:line="250" w:lineRule="exact"/>
        <w:ind w:firstLine="709"/>
        <w:jc w:val="both"/>
        <w:rPr>
          <w:rFonts w:cs="Arial Unicode MS"/>
        </w:rPr>
      </w:pPr>
      <w:r w:rsidRPr="009B6EFB">
        <w:rPr>
          <w:rFonts w:eastAsia="Calibri"/>
          <w:lang w:eastAsia="en-US"/>
        </w:rPr>
        <w:t>–</w:t>
      </w:r>
      <w:r w:rsidR="00DC5017">
        <w:rPr>
          <w:rStyle w:val="2"/>
          <w:color w:val="000000"/>
        </w:rPr>
        <w:t xml:space="preserve"> </w:t>
      </w:r>
      <w:r w:rsidR="00DC5017">
        <w:rPr>
          <w:rStyle w:val="2"/>
          <w:color w:val="000000"/>
        </w:rPr>
        <w:t>Сведения об адресах сайтов и (или) страниц сайтов в информационно-телекоммуникационной сети «Интернет», на котором претендентом размещена (размещалась)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г. № 2867-р.</w:t>
      </w:r>
    </w:p>
    <w:p w:rsidR="00A916DC" w:rsidRPr="00EA0623" w:rsidRDefault="00A916DC" w:rsidP="00DC5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0623">
        <w:rPr>
          <w:rFonts w:ascii="Times New Roman" w:hAnsi="Times New Roman" w:cs="Times New Roman"/>
        </w:rPr>
        <w:t>– И</w:t>
      </w:r>
      <w:r w:rsidRPr="00EA0623">
        <w:rPr>
          <w:rFonts w:ascii="Times New Roman" w:hAnsi="Times New Roman" w:cs="Times New Roman"/>
          <w:shd w:val="clear" w:color="auto" w:fill="FFFFFF"/>
        </w:rPr>
        <w:t xml:space="preserve">ные документы, предусмотренные </w:t>
      </w:r>
      <w:hyperlink r:id="rId9" w:history="1">
        <w:r w:rsidRPr="00EA0623">
          <w:rPr>
            <w:rFonts w:ascii="Times New Roman" w:hAnsi="Times New Roman" w:cs="Times New Roman"/>
            <w:u w:val="single"/>
          </w:rPr>
          <w:t>Федеральным законом</w:t>
        </w:r>
      </w:hyperlink>
      <w:r w:rsidRPr="00EA0623">
        <w:rPr>
          <w:rFonts w:ascii="Times New Roman" w:hAnsi="Times New Roman" w:cs="Times New Roman"/>
          <w:shd w:val="clear" w:color="auto" w:fill="FFFFFF"/>
        </w:rPr>
        <w:t xml:space="preserve"> от </w:t>
      </w:r>
      <w:r w:rsidRPr="00EA0623">
        <w:rPr>
          <w:rFonts w:ascii="Times New Roman" w:hAnsi="Times New Roman" w:cs="Times New Roman"/>
        </w:rPr>
        <w:t>27.07.2004</w:t>
      </w:r>
      <w:r w:rsidRPr="00EA0623">
        <w:rPr>
          <w:rFonts w:ascii="Times New Roman" w:hAnsi="Times New Roman" w:cs="Times New Roman"/>
          <w:shd w:val="clear" w:color="auto" w:fill="FFFFFF"/>
        </w:rPr>
        <w:t xml:space="preserve"> № 79-ФЗ «О государственной гражданской службе Российской Федерации», другими федеральными законами, указами Президента Российской Федерации</w:t>
      </w:r>
      <w:r w:rsidR="000C1DDB" w:rsidRPr="00EA0623">
        <w:rPr>
          <w:rFonts w:ascii="Times New Roman" w:hAnsi="Times New Roman" w:cs="Times New Roman"/>
          <w:shd w:val="clear" w:color="auto" w:fill="FFFFFF"/>
        </w:rPr>
        <w:t xml:space="preserve"> </w:t>
      </w:r>
      <w:r w:rsidRPr="00EA0623">
        <w:rPr>
          <w:rFonts w:ascii="Times New Roman" w:hAnsi="Times New Roman" w:cs="Times New Roman"/>
          <w:shd w:val="clear" w:color="auto" w:fill="FFFFFF"/>
        </w:rPr>
        <w:t>и постановлениями Правительства Российской Федерации.</w:t>
      </w:r>
    </w:p>
    <w:p w:rsidR="00A916DC" w:rsidRPr="009B6EFB" w:rsidRDefault="00A916DC" w:rsidP="00DC5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Times New Roman" w:hAnsi="Times New Roman" w:cs="Times New Roman"/>
        </w:rPr>
        <w:t xml:space="preserve">Начало приема документов для участия в конкурсе </w:t>
      </w:r>
      <w:r w:rsidR="000C1DDB" w:rsidRPr="009B6EFB">
        <w:rPr>
          <w:rFonts w:ascii="Times New Roman" w:eastAsia="Times New Roman" w:hAnsi="Times New Roman" w:cs="Times New Roman"/>
          <w:b/>
          <w:bCs/>
        </w:rPr>
        <w:t>03 декабря</w:t>
      </w:r>
      <w:r w:rsidRPr="009B6EFB">
        <w:rPr>
          <w:rFonts w:ascii="Times New Roman" w:eastAsia="Times New Roman" w:hAnsi="Times New Roman" w:cs="Times New Roman"/>
          <w:b/>
          <w:bCs/>
        </w:rPr>
        <w:t xml:space="preserve"> 2024 г., окончание – </w:t>
      </w:r>
      <w:r w:rsidR="000C1DDB" w:rsidRPr="009B6EFB">
        <w:rPr>
          <w:rFonts w:ascii="Times New Roman" w:eastAsia="Times New Roman" w:hAnsi="Times New Roman" w:cs="Times New Roman"/>
          <w:b/>
          <w:bCs/>
        </w:rPr>
        <w:t>24</w:t>
      </w:r>
      <w:r w:rsidRPr="009B6EFB">
        <w:rPr>
          <w:rFonts w:ascii="Times New Roman" w:eastAsia="Times New Roman" w:hAnsi="Times New Roman" w:cs="Times New Roman"/>
          <w:b/>
          <w:bCs/>
        </w:rPr>
        <w:t xml:space="preserve"> декабря 2024 г.</w:t>
      </w:r>
    </w:p>
    <w:p w:rsidR="009953A7" w:rsidRPr="009953A7" w:rsidRDefault="00A916DC" w:rsidP="0099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B6EFB">
        <w:rPr>
          <w:rFonts w:ascii="Times New Roman" w:eastAsia="Times New Roman" w:hAnsi="Times New Roman" w:cs="Times New Roman"/>
        </w:rPr>
        <w:t xml:space="preserve">Несвоевременное представление документов, представление их не в полном объеме или с </w:t>
      </w:r>
      <w:r w:rsidRPr="009953A7">
        <w:rPr>
          <w:rFonts w:ascii="Times New Roman" w:eastAsia="Times New Roman" w:hAnsi="Times New Roman" w:cs="Times New Roman"/>
        </w:rPr>
        <w:t>нарушением правил оформления без уважительной причины являются основанием для отказа гражданину в их приёме</w:t>
      </w:r>
      <w:r w:rsidR="009953A7" w:rsidRPr="009953A7">
        <w:rPr>
          <w:rFonts w:ascii="Times New Roman" w:eastAsia="Times New Roman" w:hAnsi="Times New Roman" w:cs="Times New Roman"/>
        </w:rPr>
        <w:t>.</w:t>
      </w:r>
    </w:p>
    <w:p w:rsidR="00A916DC" w:rsidRPr="009953A7" w:rsidRDefault="009953A7" w:rsidP="0099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953A7">
        <w:rPr>
          <w:rStyle w:val="2"/>
          <w:rFonts w:ascii="Times New Roman" w:hAnsi="Times New Roman" w:cs="Times New Roman"/>
          <w:color w:val="000000"/>
        </w:rPr>
        <w:t>Информация о дате и времени заседания конкурсной комиссии будет сообщена кандидатам, допущенным ко второму этапу конкурса</w:t>
      </w:r>
      <w:r w:rsidR="00A916DC" w:rsidRPr="009953A7">
        <w:rPr>
          <w:rFonts w:ascii="Times New Roman" w:eastAsia="Times New Roman" w:hAnsi="Times New Roman" w:cs="Times New Roman"/>
        </w:rPr>
        <w:t>.</w:t>
      </w:r>
    </w:p>
    <w:p w:rsidR="00A916DC" w:rsidRPr="009953A7" w:rsidRDefault="00A916DC" w:rsidP="0099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811FD" w:rsidRPr="009953A7" w:rsidRDefault="008811FD" w:rsidP="009953A7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811FD" w:rsidRDefault="008811FD" w:rsidP="00A916D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811FD" w:rsidRDefault="008811FD" w:rsidP="00A916D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811FD" w:rsidRDefault="008811FD" w:rsidP="00A916D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916DC" w:rsidRPr="00205F39" w:rsidRDefault="008811FD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Председателю Спасского районного суда </w:t>
      </w:r>
      <w:r w:rsidR="00A916DC" w:rsidRPr="00205F39">
        <w:rPr>
          <w:rFonts w:ascii="Times New Roman" w:hAnsi="Times New Roman" w:cs="Times New Roman"/>
          <w:sz w:val="24"/>
          <w:szCs w:val="24"/>
        </w:rPr>
        <w:br/>
        <w:t>Приморско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916DC" w:rsidRPr="00205F39">
        <w:rPr>
          <w:rFonts w:ascii="Times New Roman" w:hAnsi="Times New Roman" w:cs="Times New Roman"/>
          <w:sz w:val="24"/>
          <w:szCs w:val="24"/>
        </w:rPr>
        <w:t xml:space="preserve"> кра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8811FD" w:rsidRPr="008811FD">
        <w:rPr>
          <w:rFonts w:ascii="Times New Roman" w:hAnsi="Times New Roman" w:cs="Times New Roman"/>
          <w:sz w:val="24"/>
          <w:szCs w:val="24"/>
          <w:u w:val="single"/>
        </w:rPr>
        <w:t>С.М.Середыч</w:t>
      </w:r>
      <w:proofErr w:type="spellEnd"/>
      <w:r w:rsidRPr="00205F3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916DC" w:rsidRPr="00205F39" w:rsidRDefault="008811FD" w:rsidP="008811FD">
      <w:pPr>
        <w:spacing w:after="0" w:line="240" w:lineRule="auto"/>
        <w:ind w:left="396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A916DC" w:rsidRPr="00205F39">
        <w:rPr>
          <w:rFonts w:ascii="Times New Roman" w:hAnsi="Times New Roman" w:cs="Times New Roman"/>
          <w:sz w:val="16"/>
          <w:szCs w:val="16"/>
        </w:rPr>
        <w:t xml:space="preserve">  (наименование государственного органа, предприятия, организации)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год </w:t>
      </w:r>
      <w:r w:rsidR="008811FD">
        <w:rPr>
          <w:rFonts w:ascii="Times New Roman" w:hAnsi="Times New Roman" w:cs="Times New Roman"/>
          <w:sz w:val="24"/>
          <w:szCs w:val="24"/>
        </w:rPr>
        <w:t>р</w:t>
      </w:r>
      <w:r w:rsidRPr="00205F39">
        <w:rPr>
          <w:rFonts w:ascii="Times New Roman" w:hAnsi="Times New Roman" w:cs="Times New Roman"/>
          <w:sz w:val="24"/>
          <w:szCs w:val="24"/>
        </w:rPr>
        <w:t>ождения________________________________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образование__________________________________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Адрес проживания____________________________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916DC" w:rsidRPr="00205F39" w:rsidRDefault="00A916DC" w:rsidP="008811FD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Телефон_____________________________________</w:t>
      </w:r>
    </w:p>
    <w:p w:rsidR="00A916DC" w:rsidRPr="00205F39" w:rsidRDefault="00A916DC" w:rsidP="00A916DC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A916DC" w:rsidRPr="00205F39" w:rsidRDefault="00A916DC" w:rsidP="00A916DC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A916DC" w:rsidRPr="00205F39" w:rsidRDefault="00A916DC" w:rsidP="00A91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Заявление</w:t>
      </w:r>
    </w:p>
    <w:p w:rsidR="00A916DC" w:rsidRPr="00205F39" w:rsidRDefault="00A916DC" w:rsidP="00A91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916DC" w:rsidTr="00782B2D">
        <w:tc>
          <w:tcPr>
            <w:tcW w:w="10421" w:type="dxa"/>
            <w:tcBorders>
              <w:bottom w:val="single" w:sz="4" w:space="0" w:color="auto"/>
            </w:tcBorders>
          </w:tcPr>
          <w:p w:rsidR="00A916DC" w:rsidRDefault="00A916DC" w:rsidP="00782B2D">
            <w:pPr>
              <w:jc w:val="both"/>
              <w:rPr>
                <w:rFonts w:ascii="Times New Roman" w:hAnsi="Times New Roman" w:cs="Times New Roman"/>
              </w:rPr>
            </w:pPr>
            <w:r w:rsidRPr="00E10FEA">
              <w:rPr>
                <w:rFonts w:ascii="Times New Roman" w:hAnsi="Times New Roman" w:cs="Times New Roman"/>
              </w:rPr>
              <w:t>Прошу допустить меня к участию в конкурсе на замещение вакантной должности государственной</w:t>
            </w:r>
          </w:p>
        </w:tc>
      </w:tr>
      <w:tr w:rsidR="00A916DC" w:rsidTr="00782B2D">
        <w:tc>
          <w:tcPr>
            <w:tcW w:w="10421" w:type="dxa"/>
            <w:tcBorders>
              <w:top w:val="single" w:sz="4" w:space="0" w:color="auto"/>
            </w:tcBorders>
          </w:tcPr>
          <w:p w:rsidR="00A916DC" w:rsidRPr="00543F09" w:rsidRDefault="00A916DC" w:rsidP="00782B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F39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</w:tr>
      <w:tr w:rsidR="00A916DC" w:rsidTr="00782B2D">
        <w:tc>
          <w:tcPr>
            <w:tcW w:w="10421" w:type="dxa"/>
            <w:tcBorders>
              <w:bottom w:val="single" w:sz="4" w:space="0" w:color="auto"/>
            </w:tcBorders>
          </w:tcPr>
          <w:p w:rsidR="00A916DC" w:rsidRDefault="00A916DC" w:rsidP="00782B2D">
            <w:pPr>
              <w:jc w:val="both"/>
              <w:rPr>
                <w:rFonts w:ascii="Times New Roman" w:hAnsi="Times New Roman" w:cs="Times New Roman"/>
              </w:rPr>
            </w:pPr>
            <w:r w:rsidRPr="00E10FEA">
              <w:rPr>
                <w:rFonts w:ascii="Times New Roman" w:hAnsi="Times New Roman" w:cs="Times New Roman"/>
              </w:rPr>
              <w:t>гражданской службы на формирование кадрового резерва федеральной государственной</w:t>
            </w:r>
          </w:p>
        </w:tc>
      </w:tr>
      <w:tr w:rsidR="00A916DC" w:rsidTr="00782B2D">
        <w:tc>
          <w:tcPr>
            <w:tcW w:w="10421" w:type="dxa"/>
            <w:tcBorders>
              <w:top w:val="single" w:sz="4" w:space="0" w:color="auto"/>
            </w:tcBorders>
          </w:tcPr>
          <w:p w:rsidR="00A916DC" w:rsidRPr="00543F09" w:rsidRDefault="00A916DC" w:rsidP="00782B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F39">
              <w:rPr>
                <w:rFonts w:ascii="Times New Roman" w:hAnsi="Times New Roman" w:cs="Times New Roman"/>
                <w:sz w:val="16"/>
                <w:szCs w:val="16"/>
              </w:rPr>
              <w:t>(наименование государственного органа)</w:t>
            </w:r>
          </w:p>
        </w:tc>
      </w:tr>
      <w:tr w:rsidR="00A916DC" w:rsidTr="00782B2D">
        <w:tc>
          <w:tcPr>
            <w:tcW w:w="10421" w:type="dxa"/>
            <w:tcBorders>
              <w:bottom w:val="single" w:sz="4" w:space="0" w:color="auto"/>
            </w:tcBorders>
          </w:tcPr>
          <w:p w:rsidR="00A916DC" w:rsidRPr="00543F09" w:rsidRDefault="008811FD" w:rsidP="00881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гражданской службы по старшей </w:t>
            </w:r>
            <w:r w:rsidR="00A916DC" w:rsidRPr="00E10FEA">
              <w:rPr>
                <w:rFonts w:ascii="Times New Roman" w:hAnsi="Times New Roman" w:cs="Times New Roman"/>
              </w:rPr>
              <w:t xml:space="preserve"> группе должностей категории «</w:t>
            </w:r>
            <w:r>
              <w:rPr>
                <w:rFonts w:ascii="Times New Roman" w:hAnsi="Times New Roman" w:cs="Times New Roman"/>
              </w:rPr>
              <w:t>специалисты</w:t>
            </w:r>
            <w:r w:rsidR="00A916DC" w:rsidRPr="00E10FEA">
              <w:rPr>
                <w:rFonts w:ascii="Times New Roman" w:hAnsi="Times New Roman" w:cs="Times New Roman"/>
              </w:rPr>
              <w:t>»</w:t>
            </w:r>
          </w:p>
        </w:tc>
      </w:tr>
    </w:tbl>
    <w:p w:rsidR="00A916DC" w:rsidRPr="00205F39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Pr="00205F39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Положением о конкурсе на замещение вакантной должности государственной гражданской службы в </w:t>
      </w:r>
      <w:r w:rsidR="008811FD">
        <w:rPr>
          <w:rFonts w:ascii="Times New Roman" w:hAnsi="Times New Roman" w:cs="Times New Roman"/>
          <w:sz w:val="24"/>
          <w:szCs w:val="24"/>
        </w:rPr>
        <w:t>Спасском районном суде Приморского края</w:t>
      </w:r>
      <w:r w:rsidRPr="00205F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39">
        <w:rPr>
          <w:rFonts w:ascii="Times New Roman" w:hAnsi="Times New Roman" w:cs="Times New Roman"/>
          <w:sz w:val="24"/>
          <w:szCs w:val="24"/>
        </w:rPr>
        <w:t>в том числе с квалификационными требованиями, предъявляемыми к вакантной должности, ознакомле</w:t>
      </w:r>
      <w:proofErr w:type="gramStart"/>
      <w:r w:rsidRPr="00205F3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5F39">
        <w:rPr>
          <w:rFonts w:ascii="Times New Roman" w:hAnsi="Times New Roman" w:cs="Times New Roman"/>
          <w:sz w:val="24"/>
          <w:szCs w:val="24"/>
        </w:rPr>
        <w:t>а).</w:t>
      </w:r>
    </w:p>
    <w:p w:rsidR="00A916DC" w:rsidRPr="00205F39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Pr="00205F39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  <w:t>К заявлению прилагаю (перечислить прилагаемые документы):</w:t>
      </w:r>
    </w:p>
    <w:p w:rsidR="00A916DC" w:rsidRPr="00205F39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Pr="00205F39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6DC" w:rsidRPr="00205F39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Pr="00205F39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«___» _____________20____г.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A916DC" w:rsidRPr="0095313F" w:rsidRDefault="00A916DC" w:rsidP="00A916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 (подпись)</w:t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(расшифровка подписи)</w:t>
      </w:r>
    </w:p>
    <w:p w:rsidR="00A916DC" w:rsidRDefault="00A916DC" w:rsidP="00A916D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6DC" w:rsidRPr="00C84F0E" w:rsidRDefault="00A916DC" w:rsidP="00A916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образец2"/>
      <w:bookmarkEnd w:id="2"/>
      <w:r>
        <w:rPr>
          <w:rFonts w:ascii="Times New Roman" w:hAnsi="Times New Roman" w:cs="Times New Roman"/>
          <w:sz w:val="22"/>
          <w:szCs w:val="22"/>
        </w:rPr>
        <w:lastRenderedPageBreak/>
        <w:t>С</w:t>
      </w:r>
      <w:r w:rsidRPr="00C84F0E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 должностных</w:t>
      </w:r>
    </w:p>
    <w:p w:rsidR="00A916DC" w:rsidRPr="00C84F0E" w:rsidRDefault="00A916DC" w:rsidP="00A916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лиц и работников </w:t>
      </w:r>
      <w:r>
        <w:rPr>
          <w:rFonts w:ascii="Times New Roman" w:hAnsi="Times New Roman" w:cs="Times New Roman"/>
          <w:sz w:val="22"/>
          <w:szCs w:val="22"/>
        </w:rPr>
        <w:t xml:space="preserve">Спасского районного суда </w:t>
      </w:r>
      <w:r w:rsidRPr="00C84F0E">
        <w:rPr>
          <w:rFonts w:ascii="Times New Roman" w:hAnsi="Times New Roman" w:cs="Times New Roman"/>
          <w:sz w:val="22"/>
          <w:szCs w:val="22"/>
        </w:rPr>
        <w:t xml:space="preserve"> в Приморском крае,</w:t>
      </w:r>
    </w:p>
    <w:p w:rsidR="00A916DC" w:rsidRPr="00C84F0E" w:rsidRDefault="00A916DC" w:rsidP="00A916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иных субъектов персональных данных</w:t>
      </w:r>
    </w:p>
    <w:p w:rsidR="00A916DC" w:rsidRPr="00C84F0E" w:rsidRDefault="00A916DC" w:rsidP="00A916DC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A916DC" w:rsidRPr="00C84F0E" w:rsidRDefault="00A916DC" w:rsidP="00A916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proofErr w:type="gramStart"/>
      <w:r>
        <w:rPr>
          <w:rFonts w:ascii="Times New Roman" w:hAnsi="Times New Roman" w:cs="Times New Roman"/>
          <w:sz w:val="22"/>
          <w:szCs w:val="22"/>
        </w:rPr>
        <w:t>Спасск-Дальний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"___" __________ 20__ г.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C84F0E">
        <w:rPr>
          <w:rFonts w:ascii="Times New Roman" w:hAnsi="Times New Roman" w:cs="Times New Roman"/>
          <w:sz w:val="22"/>
          <w:szCs w:val="22"/>
        </w:rPr>
        <w:t>_____,</w:t>
      </w:r>
    </w:p>
    <w:p w:rsidR="00A916DC" w:rsidRPr="00AF5831" w:rsidRDefault="00A916DC" w:rsidP="00A916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AF5831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C84F0E">
        <w:rPr>
          <w:rFonts w:ascii="Times New Roman" w:hAnsi="Times New Roman" w:cs="Times New Roman"/>
          <w:sz w:val="22"/>
          <w:szCs w:val="22"/>
        </w:rPr>
        <w:t>_______,</w:t>
      </w:r>
    </w:p>
    <w:p w:rsidR="00A916DC" w:rsidRPr="00AF5831" w:rsidRDefault="00A916DC" w:rsidP="00A916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F5831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AF5831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AF5831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личность, серия и номер, дата</w:t>
      </w:r>
      <w:proofErr w:type="gramEnd"/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A916DC" w:rsidRPr="00AF5831" w:rsidRDefault="00A916DC" w:rsidP="00A916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AF5831">
        <w:rPr>
          <w:rFonts w:ascii="Times New Roman" w:hAnsi="Times New Roman" w:cs="Times New Roman"/>
          <w:sz w:val="16"/>
          <w:szCs w:val="16"/>
        </w:rPr>
        <w:t>выдачи и наименование органа, выдавшего документ)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адресу____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принимаю решение о предо</w:t>
      </w:r>
      <w:r>
        <w:rPr>
          <w:rFonts w:ascii="Times New Roman" w:hAnsi="Times New Roman" w:cs="Times New Roman"/>
          <w:sz w:val="22"/>
          <w:szCs w:val="22"/>
        </w:rPr>
        <w:t>ставлении своих персональных данных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свободно, своей волей и в своем интересе даю согласие уполномоченным лицам </w:t>
      </w:r>
      <w:r>
        <w:rPr>
          <w:rFonts w:ascii="Times New Roman" w:hAnsi="Times New Roman" w:cs="Times New Roman"/>
          <w:sz w:val="22"/>
          <w:szCs w:val="22"/>
        </w:rPr>
        <w:t xml:space="preserve">Спасского районного суда Приморского </w:t>
      </w:r>
      <w:r w:rsidRPr="00C84F0E">
        <w:rPr>
          <w:rFonts w:ascii="Times New Roman" w:hAnsi="Times New Roman" w:cs="Times New Roman"/>
          <w:sz w:val="22"/>
          <w:szCs w:val="22"/>
        </w:rPr>
        <w:t>кра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действий </w:t>
      </w:r>
      <w:r>
        <w:rPr>
          <w:rFonts w:ascii="Times New Roman" w:hAnsi="Times New Roman" w:cs="Times New Roman"/>
          <w:sz w:val="22"/>
          <w:szCs w:val="22"/>
        </w:rPr>
        <w:t xml:space="preserve">(операций), </w:t>
      </w:r>
      <w:r w:rsidRPr="00C84F0E">
        <w:rPr>
          <w:rFonts w:ascii="Times New Roman" w:hAnsi="Times New Roman" w:cs="Times New Roman"/>
          <w:sz w:val="22"/>
          <w:szCs w:val="22"/>
        </w:rPr>
        <w:t>совершаемых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 использованием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средств  автоматизации или без использования  таких средств с персональными данными, включая сбор, запись, </w:t>
      </w:r>
      <w:r>
        <w:rPr>
          <w:rFonts w:ascii="Times New Roman" w:hAnsi="Times New Roman" w:cs="Times New Roman"/>
          <w:sz w:val="22"/>
          <w:szCs w:val="22"/>
        </w:rPr>
        <w:t xml:space="preserve">систематизацию, накопление, хранение, </w:t>
      </w:r>
      <w:r w:rsidRPr="00C84F0E">
        <w:rPr>
          <w:rFonts w:ascii="Times New Roman" w:hAnsi="Times New Roman" w:cs="Times New Roman"/>
          <w:sz w:val="22"/>
          <w:szCs w:val="22"/>
        </w:rPr>
        <w:t xml:space="preserve">уточнение (обновление, изменение), </w:t>
      </w:r>
      <w:r>
        <w:rPr>
          <w:rFonts w:ascii="Times New Roman" w:hAnsi="Times New Roman" w:cs="Times New Roman"/>
          <w:sz w:val="22"/>
          <w:szCs w:val="22"/>
        </w:rPr>
        <w:t xml:space="preserve">извлечение, использование, передачу (распространение, </w:t>
      </w:r>
      <w:r w:rsidRPr="00C84F0E">
        <w:rPr>
          <w:rFonts w:ascii="Times New Roman" w:hAnsi="Times New Roman" w:cs="Times New Roman"/>
          <w:sz w:val="22"/>
          <w:szCs w:val="22"/>
        </w:rPr>
        <w:t>предоставление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доступ), </w:t>
      </w:r>
      <w:r w:rsidRPr="00C84F0E">
        <w:rPr>
          <w:rFonts w:ascii="Times New Roman" w:hAnsi="Times New Roman" w:cs="Times New Roman"/>
          <w:sz w:val="22"/>
          <w:szCs w:val="22"/>
        </w:rPr>
        <w:t>обезличивание,  блокиров</w:t>
      </w:r>
      <w:r>
        <w:rPr>
          <w:rFonts w:ascii="Times New Roman" w:hAnsi="Times New Roman" w:cs="Times New Roman"/>
          <w:sz w:val="22"/>
          <w:szCs w:val="22"/>
        </w:rPr>
        <w:t xml:space="preserve">ание,  удаление,  уничтожение) </w:t>
      </w:r>
      <w:r w:rsidRPr="00C84F0E">
        <w:rPr>
          <w:rFonts w:ascii="Times New Roman" w:hAnsi="Times New Roman" w:cs="Times New Roman"/>
          <w:sz w:val="22"/>
          <w:szCs w:val="22"/>
        </w:rPr>
        <w:t>следующих персональных данных:</w:t>
      </w:r>
      <w:proofErr w:type="gramEnd"/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фамилия, имя, отчество (в том числе прежние фамилия, имя или отчество в случае их изменения, когда, где и по какой причине изменяли);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фотография;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число, месяц, год рождения;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место рождения;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 о  гражданстве  (в  том  числе  прежние  гражданства,  иные гражданства);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сведения </w:t>
      </w:r>
      <w:r w:rsidRPr="00C84F0E">
        <w:rPr>
          <w:rFonts w:ascii="Times New Roman" w:hAnsi="Times New Roman" w:cs="Times New Roman"/>
          <w:sz w:val="22"/>
          <w:szCs w:val="22"/>
        </w:rPr>
        <w:t>об образовании, в том числе о послевузовском профессиональном обра</w:t>
      </w:r>
      <w:r>
        <w:rPr>
          <w:rFonts w:ascii="Times New Roman" w:hAnsi="Times New Roman" w:cs="Times New Roman"/>
          <w:sz w:val="22"/>
          <w:szCs w:val="22"/>
        </w:rPr>
        <w:t xml:space="preserve">зовании  (наименование  и год окончания </w:t>
      </w:r>
      <w:r w:rsidRPr="00C84F0E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учреждения, </w:t>
      </w:r>
      <w:r>
        <w:rPr>
          <w:rFonts w:ascii="Times New Roman" w:hAnsi="Times New Roman" w:cs="Times New Roman"/>
          <w:sz w:val="22"/>
          <w:szCs w:val="22"/>
        </w:rPr>
        <w:t xml:space="preserve">наименование и реквизиты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документа </w:t>
      </w:r>
      <w:r>
        <w:rPr>
          <w:rFonts w:ascii="Times New Roman" w:hAnsi="Times New Roman" w:cs="Times New Roman"/>
          <w:sz w:val="22"/>
          <w:szCs w:val="22"/>
        </w:rPr>
        <w:t xml:space="preserve">об </w:t>
      </w:r>
      <w:r w:rsidRPr="00C84F0E">
        <w:rPr>
          <w:rFonts w:ascii="Times New Roman" w:hAnsi="Times New Roman" w:cs="Times New Roman"/>
          <w:sz w:val="22"/>
          <w:szCs w:val="22"/>
        </w:rPr>
        <w:t>образовании,  квалификация, специальность по документу об образовании);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сведения о профессиональной переподготовке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(или)  повышении квалификации;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об ученой степени, ученом звании;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владении иностранными языками, степень владения;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(отсутствии) </w:t>
      </w:r>
      <w:r>
        <w:rPr>
          <w:rFonts w:ascii="Times New Roman" w:hAnsi="Times New Roman" w:cs="Times New Roman"/>
          <w:sz w:val="22"/>
          <w:szCs w:val="22"/>
        </w:rPr>
        <w:t xml:space="preserve">заболевания,  препятствующего поступлению на </w:t>
      </w:r>
      <w:r w:rsidRPr="00C84F0E">
        <w:rPr>
          <w:rFonts w:ascii="Times New Roman" w:hAnsi="Times New Roman" w:cs="Times New Roman"/>
          <w:sz w:val="22"/>
          <w:szCs w:val="22"/>
        </w:rPr>
        <w:t>государственную гражданскую службу Российской Федерации</w:t>
      </w:r>
      <w:r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и муниципальную службу или ее прохождению;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тяжелых форм </w:t>
      </w:r>
      <w:r>
        <w:rPr>
          <w:rFonts w:ascii="Times New Roman" w:hAnsi="Times New Roman" w:cs="Times New Roman"/>
          <w:sz w:val="22"/>
          <w:szCs w:val="22"/>
        </w:rPr>
        <w:t xml:space="preserve">хронических  заболеваний,  при </w:t>
      </w:r>
      <w:r w:rsidRPr="00C84F0E"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 xml:space="preserve">оторых невозможно  совместное </w:t>
      </w:r>
      <w:r w:rsidRPr="00C84F0E">
        <w:rPr>
          <w:rFonts w:ascii="Times New Roman" w:hAnsi="Times New Roman" w:cs="Times New Roman"/>
          <w:sz w:val="22"/>
          <w:szCs w:val="22"/>
        </w:rPr>
        <w:t xml:space="preserve">проживание граждан  </w:t>
      </w:r>
      <w:r>
        <w:rPr>
          <w:rFonts w:ascii="Times New Roman" w:hAnsi="Times New Roman" w:cs="Times New Roman"/>
          <w:sz w:val="22"/>
          <w:szCs w:val="22"/>
        </w:rPr>
        <w:t>в одной квартире, предусмотренных  перечнем,</w:t>
      </w:r>
      <w:r w:rsidRPr="00C84F0E">
        <w:rPr>
          <w:rFonts w:ascii="Times New Roman" w:hAnsi="Times New Roman" w:cs="Times New Roman"/>
          <w:sz w:val="22"/>
          <w:szCs w:val="22"/>
        </w:rPr>
        <w:t xml:space="preserve"> установленным </w:t>
      </w:r>
      <w:r>
        <w:rPr>
          <w:rFonts w:ascii="Times New Roman" w:hAnsi="Times New Roman" w:cs="Times New Roman"/>
          <w:sz w:val="22"/>
          <w:szCs w:val="22"/>
        </w:rPr>
        <w:t>уполномоченным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Правительством </w:t>
      </w:r>
      <w:r>
        <w:rPr>
          <w:rFonts w:ascii="Times New Roman" w:hAnsi="Times New Roman" w:cs="Times New Roman"/>
          <w:sz w:val="22"/>
          <w:szCs w:val="22"/>
        </w:rPr>
        <w:t xml:space="preserve">Российской Федерации </w:t>
      </w:r>
      <w:r w:rsidRPr="00C84F0E">
        <w:rPr>
          <w:rFonts w:ascii="Times New Roman" w:hAnsi="Times New Roman" w:cs="Times New Roman"/>
          <w:sz w:val="22"/>
          <w:szCs w:val="22"/>
        </w:rPr>
        <w:t>федеральным  органом исполнительной власти;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- сведения </w:t>
      </w:r>
      <w:r w:rsidRPr="00C84F0E">
        <w:rPr>
          <w:rFonts w:ascii="Times New Roman" w:hAnsi="Times New Roman" w:cs="Times New Roman"/>
          <w:sz w:val="22"/>
          <w:szCs w:val="22"/>
        </w:rPr>
        <w:t>о прохождении службы (работы), в том числе: лич</w:t>
      </w:r>
      <w:r>
        <w:rPr>
          <w:rFonts w:ascii="Times New Roman" w:hAnsi="Times New Roman" w:cs="Times New Roman"/>
          <w:sz w:val="22"/>
          <w:szCs w:val="22"/>
        </w:rPr>
        <w:t>ный номер (при наличии), дата,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основания  поступления на службу (раб</w:t>
      </w:r>
      <w:r>
        <w:rPr>
          <w:rFonts w:ascii="Times New Roman" w:hAnsi="Times New Roman" w:cs="Times New Roman"/>
          <w:sz w:val="22"/>
          <w:szCs w:val="22"/>
        </w:rPr>
        <w:t>оту) и назначения на должность, дата, основания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назначени</w:t>
      </w:r>
      <w:r>
        <w:rPr>
          <w:rFonts w:ascii="Times New Roman" w:hAnsi="Times New Roman" w:cs="Times New Roman"/>
          <w:sz w:val="22"/>
          <w:szCs w:val="22"/>
        </w:rPr>
        <w:t xml:space="preserve">я, перевода,  перемещения на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иную </w:t>
      </w:r>
      <w:r>
        <w:rPr>
          <w:rFonts w:ascii="Times New Roman" w:hAnsi="Times New Roman" w:cs="Times New Roman"/>
          <w:sz w:val="22"/>
          <w:szCs w:val="22"/>
        </w:rPr>
        <w:t xml:space="preserve">должность, </w:t>
      </w:r>
      <w:r w:rsidRPr="00C84F0E">
        <w:rPr>
          <w:rFonts w:ascii="Times New Roman" w:hAnsi="Times New Roman" w:cs="Times New Roman"/>
          <w:sz w:val="22"/>
          <w:szCs w:val="22"/>
        </w:rPr>
        <w:t xml:space="preserve">наименование замещаемых  должностей, размера денежного содержания, денежного </w:t>
      </w:r>
      <w:r>
        <w:rPr>
          <w:rFonts w:ascii="Times New Roman" w:hAnsi="Times New Roman" w:cs="Times New Roman"/>
          <w:sz w:val="22"/>
          <w:szCs w:val="22"/>
        </w:rPr>
        <w:t xml:space="preserve">довольствия, заработной платы, результатов аттестации на </w:t>
      </w:r>
      <w:r w:rsidRPr="00C84F0E">
        <w:rPr>
          <w:rFonts w:ascii="Times New Roman" w:hAnsi="Times New Roman" w:cs="Times New Roman"/>
          <w:sz w:val="22"/>
          <w:szCs w:val="22"/>
        </w:rPr>
        <w:t>соответствие замещаемой должности, а также сведения о прежних местах службы (работы);</w:t>
      </w:r>
      <w:proofErr w:type="gramEnd"/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служебном контракте, трудовом </w:t>
      </w:r>
      <w:r w:rsidRPr="00C84F0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 xml:space="preserve">е, дополнительных  соглашениях </w:t>
      </w:r>
      <w:r w:rsidRPr="00C84F0E">
        <w:rPr>
          <w:rFonts w:ascii="Times New Roman" w:hAnsi="Times New Roman" w:cs="Times New Roman"/>
          <w:sz w:val="22"/>
          <w:szCs w:val="22"/>
        </w:rPr>
        <w:t>служебному контракту, трудовому договору;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- сведения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 классном чине государственной гражданской службы Российской Федерации, дипломатическом ранге, воинском или специальном звании, кла</w:t>
      </w:r>
      <w:r>
        <w:rPr>
          <w:rFonts w:ascii="Times New Roman" w:hAnsi="Times New Roman" w:cs="Times New Roman"/>
          <w:sz w:val="22"/>
          <w:szCs w:val="22"/>
        </w:rPr>
        <w:t xml:space="preserve">ссном чине правоохранительной </w:t>
      </w:r>
      <w:r w:rsidRPr="00C84F0E">
        <w:rPr>
          <w:rFonts w:ascii="Times New Roman" w:hAnsi="Times New Roman" w:cs="Times New Roman"/>
          <w:sz w:val="22"/>
          <w:szCs w:val="22"/>
        </w:rPr>
        <w:t>службы,  квалификационном разряде государственной службы (кем и когда присвоены);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- информация о допусках</w:t>
      </w:r>
      <w:r w:rsidRPr="00C84F0E">
        <w:rPr>
          <w:rFonts w:ascii="Times New Roman" w:hAnsi="Times New Roman" w:cs="Times New Roman"/>
          <w:sz w:val="22"/>
          <w:szCs w:val="22"/>
        </w:rPr>
        <w:t xml:space="preserve"> к государственной тайне, оформленных за период работы, службы, учебы (форма, номер и дата);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информация о </w:t>
      </w:r>
      <w:r w:rsidRPr="00C84F0E">
        <w:rPr>
          <w:rFonts w:ascii="Times New Roman" w:hAnsi="Times New Roman" w:cs="Times New Roman"/>
          <w:sz w:val="22"/>
          <w:szCs w:val="22"/>
        </w:rPr>
        <w:t xml:space="preserve">государственных наградах, иных наградах и знаках отличия (кем и когда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награжден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об отпусках;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сведения о доходах, расходах,  об имуществе и </w:t>
      </w:r>
      <w:r w:rsidRPr="00C84F0E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lastRenderedPageBreak/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серия, </w:t>
      </w:r>
      <w:r w:rsidRPr="00C84F0E">
        <w:rPr>
          <w:rFonts w:ascii="Times New Roman" w:hAnsi="Times New Roman" w:cs="Times New Roman"/>
          <w:sz w:val="22"/>
          <w:szCs w:val="22"/>
        </w:rPr>
        <w:t>номер документа, удостоверяющего личность, наименование органа, выдавшего его, дата выдачи;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место  жительства (адрес регистрации, фактического проживания) и адреса прежних мест жительства;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телефона (либо иной вид связи);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реквизиты страхового  свидетельства  </w:t>
      </w:r>
      <w:r w:rsidRPr="00C84F0E">
        <w:rPr>
          <w:rFonts w:ascii="Times New Roman" w:hAnsi="Times New Roman" w:cs="Times New Roman"/>
          <w:sz w:val="22"/>
          <w:szCs w:val="22"/>
        </w:rPr>
        <w:t>обязательного   пенсионного страхования;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идентификационный номер налогоплательщика;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реквизиты полиса обязательного медицинского страхования;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семейное  положение, состав семьи и сведения о близких родственниках (в том числе бывших);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свидетельствах о государственной регистрации актов гражданского состояния;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сведения о воинском </w:t>
      </w:r>
      <w:r w:rsidRPr="00C84F0E">
        <w:rPr>
          <w:rFonts w:ascii="Times New Roman" w:hAnsi="Times New Roman" w:cs="Times New Roman"/>
          <w:sz w:val="22"/>
          <w:szCs w:val="22"/>
        </w:rPr>
        <w:t>учете  и  информация,  содержащаяся в документах воинского учета;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</w:t>
      </w:r>
      <w:r>
        <w:rPr>
          <w:rFonts w:ascii="Times New Roman" w:hAnsi="Times New Roman" w:cs="Times New Roman"/>
          <w:sz w:val="22"/>
          <w:szCs w:val="22"/>
        </w:rPr>
        <w:t xml:space="preserve">нальные данные, содержащиеся </w:t>
      </w:r>
      <w:r w:rsidRPr="00C84F0E">
        <w:rPr>
          <w:rFonts w:ascii="Times New Roman" w:hAnsi="Times New Roman" w:cs="Times New Roman"/>
          <w:sz w:val="22"/>
          <w:szCs w:val="22"/>
        </w:rPr>
        <w:t>в выписке из домовой книги, копиях финансового лицевого счета;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 пребывании за границей;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наличии (отсутствии) судимости;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расчетного счета;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банковской карты;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>
        <w:rPr>
          <w:rFonts w:ascii="Times New Roman" w:hAnsi="Times New Roman" w:cs="Times New Roman"/>
          <w:sz w:val="22"/>
          <w:szCs w:val="22"/>
        </w:rPr>
        <w:t xml:space="preserve"> иные персональные данные, необходимые для </w:t>
      </w:r>
      <w:r w:rsidRPr="00C84F0E">
        <w:rPr>
          <w:rFonts w:ascii="Times New Roman" w:hAnsi="Times New Roman" w:cs="Times New Roman"/>
          <w:sz w:val="22"/>
          <w:szCs w:val="22"/>
        </w:rPr>
        <w:t>достижения  целей  их обработки.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Вышеуказанные персональные данные </w:t>
      </w:r>
      <w:r w:rsidRPr="00C84F0E">
        <w:rPr>
          <w:rFonts w:ascii="Times New Roman" w:hAnsi="Times New Roman" w:cs="Times New Roman"/>
          <w:sz w:val="22"/>
          <w:szCs w:val="22"/>
        </w:rPr>
        <w:t>предоставляю для обработки в целях осуществления</w:t>
      </w:r>
      <w:r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 xml:space="preserve">и выполнения </w:t>
      </w:r>
      <w:r>
        <w:rPr>
          <w:rFonts w:ascii="Times New Roman" w:hAnsi="Times New Roman" w:cs="Times New Roman"/>
          <w:sz w:val="22"/>
          <w:szCs w:val="22"/>
        </w:rPr>
        <w:t xml:space="preserve">Спасским районным судом Приморского края </w:t>
      </w:r>
      <w:r w:rsidRPr="00C84F0E">
        <w:rPr>
          <w:rFonts w:ascii="Times New Roman" w:hAnsi="Times New Roman" w:cs="Times New Roman"/>
          <w:sz w:val="22"/>
          <w:szCs w:val="22"/>
        </w:rPr>
        <w:t xml:space="preserve"> функций, полномочий</w:t>
      </w:r>
      <w:r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и об</w:t>
      </w:r>
      <w:r>
        <w:rPr>
          <w:rFonts w:ascii="Times New Roman" w:hAnsi="Times New Roman" w:cs="Times New Roman"/>
          <w:sz w:val="22"/>
          <w:szCs w:val="22"/>
        </w:rPr>
        <w:t xml:space="preserve">язанностей в установленной сфере деятельности </w:t>
      </w:r>
      <w:r w:rsidRPr="00C84F0E">
        <w:rPr>
          <w:rFonts w:ascii="Times New Roman" w:hAnsi="Times New Roman" w:cs="Times New Roman"/>
          <w:sz w:val="22"/>
          <w:szCs w:val="22"/>
        </w:rPr>
        <w:t>в соответствии с законодательством Российской Федерации.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 ознакомле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а) с тем, что: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</w:t>
      </w:r>
      <w:r>
        <w:rPr>
          <w:rFonts w:ascii="Times New Roman" w:hAnsi="Times New Roman" w:cs="Times New Roman"/>
          <w:sz w:val="22"/>
          <w:szCs w:val="22"/>
        </w:rPr>
        <w:t>согласие на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обработку персональных данных действует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насто</w:t>
      </w:r>
      <w:r>
        <w:rPr>
          <w:rFonts w:ascii="Times New Roman" w:hAnsi="Times New Roman" w:cs="Times New Roman"/>
          <w:sz w:val="22"/>
          <w:szCs w:val="22"/>
        </w:rPr>
        <w:t xml:space="preserve">ящего </w:t>
      </w:r>
      <w:r w:rsidRPr="00C84F0E">
        <w:rPr>
          <w:rFonts w:ascii="Times New Roman" w:hAnsi="Times New Roman" w:cs="Times New Roman"/>
          <w:sz w:val="22"/>
          <w:szCs w:val="22"/>
        </w:rPr>
        <w:t>согласия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течение всего срока осуществления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 выполнения </w:t>
      </w:r>
      <w:r>
        <w:rPr>
          <w:rFonts w:ascii="Times New Roman" w:hAnsi="Times New Roman" w:cs="Times New Roman"/>
          <w:sz w:val="22"/>
          <w:szCs w:val="22"/>
        </w:rPr>
        <w:t>Спасским районным судом Приморского края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функци</w:t>
      </w:r>
      <w:r>
        <w:rPr>
          <w:rFonts w:ascii="Times New Roman" w:hAnsi="Times New Roman" w:cs="Times New Roman"/>
          <w:sz w:val="22"/>
          <w:szCs w:val="22"/>
        </w:rPr>
        <w:t xml:space="preserve">й, полномочий и обязанностей в </w:t>
      </w:r>
      <w:r w:rsidRPr="00C84F0E">
        <w:rPr>
          <w:rFonts w:ascii="Times New Roman" w:hAnsi="Times New Roman" w:cs="Times New Roman"/>
          <w:sz w:val="22"/>
          <w:szCs w:val="22"/>
        </w:rPr>
        <w:t>установленной  сфере  деятельности 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4F0E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персональные  данные,  предоставляемые  в  отношении третьих лиц, будут обрабатываться </w:t>
      </w:r>
      <w:r>
        <w:rPr>
          <w:rFonts w:ascii="Times New Roman" w:hAnsi="Times New Roman" w:cs="Times New Roman"/>
          <w:sz w:val="22"/>
          <w:szCs w:val="22"/>
        </w:rPr>
        <w:t>Спасским районным судом Приморского края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только в целях осуществления и </w:t>
      </w:r>
      <w:r w:rsidRPr="00C84F0E">
        <w:rPr>
          <w:rFonts w:ascii="Times New Roman" w:hAnsi="Times New Roman" w:cs="Times New Roman"/>
          <w:sz w:val="22"/>
          <w:szCs w:val="22"/>
        </w:rPr>
        <w:t>выпол</w:t>
      </w:r>
      <w:r>
        <w:rPr>
          <w:rFonts w:ascii="Times New Roman" w:hAnsi="Times New Roman" w:cs="Times New Roman"/>
          <w:sz w:val="22"/>
          <w:szCs w:val="22"/>
        </w:rPr>
        <w:t xml:space="preserve">нения функций,   полномочий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 xml:space="preserve">обязанностей в установленной </w:t>
      </w:r>
      <w:r w:rsidRPr="00C84F0E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фере деятельности в соответствии </w:t>
      </w:r>
      <w:r w:rsidRPr="00C84F0E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согласи</w:t>
      </w:r>
      <w:r>
        <w:rPr>
          <w:rFonts w:ascii="Times New Roman" w:hAnsi="Times New Roman" w:cs="Times New Roman"/>
          <w:sz w:val="22"/>
          <w:szCs w:val="22"/>
        </w:rPr>
        <w:t xml:space="preserve">е на обработку персональных данных может быть </w:t>
      </w:r>
      <w:r w:rsidRPr="00C84F0E">
        <w:rPr>
          <w:rFonts w:ascii="Times New Roman" w:hAnsi="Times New Roman" w:cs="Times New Roman"/>
          <w:sz w:val="22"/>
          <w:szCs w:val="22"/>
        </w:rPr>
        <w:t>отозвано на основании письменного заявления в произвольной форме;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 xml:space="preserve">- в случае отзыва согласия на обработку персональных данных </w:t>
      </w:r>
      <w:r>
        <w:rPr>
          <w:rFonts w:ascii="Times New Roman" w:hAnsi="Times New Roman" w:cs="Times New Roman"/>
          <w:sz w:val="22"/>
          <w:szCs w:val="22"/>
        </w:rPr>
        <w:t xml:space="preserve">Спасский районный суд 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Приморско</w:t>
      </w:r>
      <w:r>
        <w:rPr>
          <w:rFonts w:ascii="Times New Roman" w:hAnsi="Times New Roman" w:cs="Times New Roman"/>
          <w:sz w:val="22"/>
          <w:szCs w:val="22"/>
        </w:rPr>
        <w:t>го</w:t>
      </w:r>
      <w:r w:rsidRPr="00C84F0E">
        <w:rPr>
          <w:rFonts w:ascii="Times New Roman" w:hAnsi="Times New Roman" w:cs="Times New Roman"/>
          <w:sz w:val="22"/>
          <w:szCs w:val="22"/>
        </w:rPr>
        <w:t xml:space="preserve"> кра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вправе  продолжить  обр</w:t>
      </w:r>
      <w:r>
        <w:rPr>
          <w:rFonts w:ascii="Times New Roman" w:hAnsi="Times New Roman" w:cs="Times New Roman"/>
          <w:sz w:val="22"/>
          <w:szCs w:val="22"/>
        </w:rPr>
        <w:t xml:space="preserve">аботку  персональных   данных без </w:t>
      </w:r>
      <w:r w:rsidRPr="00C84F0E">
        <w:rPr>
          <w:rFonts w:ascii="Times New Roman" w:hAnsi="Times New Roman" w:cs="Times New Roman"/>
          <w:sz w:val="22"/>
          <w:szCs w:val="22"/>
        </w:rPr>
        <w:t>согл</w:t>
      </w:r>
      <w:r>
        <w:rPr>
          <w:rFonts w:ascii="Times New Roman" w:hAnsi="Times New Roman" w:cs="Times New Roman"/>
          <w:sz w:val="22"/>
          <w:szCs w:val="22"/>
        </w:rPr>
        <w:t xml:space="preserve">асия   при наличии  оснований, указанных в </w:t>
      </w:r>
      <w:hyperlink r:id="rId10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пунктах 2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- </w:t>
      </w:r>
      <w:hyperlink r:id="rId11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11 части 1 статьи 6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, </w:t>
      </w:r>
      <w:hyperlink r:id="rId12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статьи </w:t>
      </w:r>
      <w:r w:rsidRPr="00C84F0E">
        <w:rPr>
          <w:rFonts w:ascii="Times New Roman" w:hAnsi="Times New Roman" w:cs="Times New Roman"/>
          <w:sz w:val="22"/>
          <w:szCs w:val="22"/>
        </w:rPr>
        <w:t xml:space="preserve">10  и  </w:t>
      </w:r>
      <w:hyperlink r:id="rId13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 2  статьи 11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84F0E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Pr="00C84F0E">
        <w:rPr>
          <w:rFonts w:ascii="Times New Roman" w:hAnsi="Times New Roman" w:cs="Times New Roman"/>
          <w:sz w:val="22"/>
          <w:szCs w:val="22"/>
        </w:rPr>
        <w:t>. N 152-ФЗ "О персональных данных";</w:t>
      </w:r>
      <w:proofErr w:type="gramEnd"/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 xml:space="preserve">- после осуществления и выполнения </w:t>
      </w:r>
      <w:r>
        <w:rPr>
          <w:rFonts w:ascii="Times New Roman" w:hAnsi="Times New Roman" w:cs="Times New Roman"/>
          <w:sz w:val="22"/>
          <w:szCs w:val="22"/>
        </w:rPr>
        <w:t xml:space="preserve">Спасским районным судом 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Приморско</w:t>
      </w:r>
      <w:r>
        <w:rPr>
          <w:rFonts w:ascii="Times New Roman" w:hAnsi="Times New Roman" w:cs="Times New Roman"/>
          <w:sz w:val="22"/>
          <w:szCs w:val="22"/>
        </w:rPr>
        <w:t>го</w:t>
      </w:r>
      <w:r w:rsidRPr="00C84F0E">
        <w:rPr>
          <w:rFonts w:ascii="Times New Roman" w:hAnsi="Times New Roman" w:cs="Times New Roman"/>
          <w:sz w:val="22"/>
          <w:szCs w:val="22"/>
        </w:rPr>
        <w:t xml:space="preserve"> кра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функци</w:t>
      </w:r>
      <w:r>
        <w:rPr>
          <w:rFonts w:ascii="Times New Roman" w:hAnsi="Times New Roman" w:cs="Times New Roman"/>
          <w:sz w:val="22"/>
          <w:szCs w:val="22"/>
        </w:rPr>
        <w:t xml:space="preserve">й, полномочий и обязанностей в </w:t>
      </w:r>
      <w:r w:rsidRPr="00C84F0E">
        <w:rPr>
          <w:rFonts w:ascii="Times New Roman" w:hAnsi="Times New Roman" w:cs="Times New Roman"/>
          <w:sz w:val="22"/>
          <w:szCs w:val="22"/>
        </w:rPr>
        <w:t>уста</w:t>
      </w:r>
      <w:r>
        <w:rPr>
          <w:rFonts w:ascii="Times New Roman" w:hAnsi="Times New Roman" w:cs="Times New Roman"/>
          <w:sz w:val="22"/>
          <w:szCs w:val="22"/>
        </w:rPr>
        <w:t xml:space="preserve">новленной сфере деятельности </w:t>
      </w:r>
      <w:r w:rsidRPr="00C84F0E">
        <w:rPr>
          <w:rFonts w:ascii="Times New Roman" w:hAnsi="Times New Roman" w:cs="Times New Roman"/>
          <w:sz w:val="22"/>
          <w:szCs w:val="22"/>
        </w:rPr>
        <w:t>в соответствии</w:t>
      </w:r>
      <w:r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 xml:space="preserve">с  законодательством Российской Федерации, </w:t>
      </w:r>
      <w:r>
        <w:rPr>
          <w:rFonts w:ascii="Times New Roman" w:hAnsi="Times New Roman" w:cs="Times New Roman"/>
          <w:sz w:val="22"/>
          <w:szCs w:val="22"/>
        </w:rPr>
        <w:t xml:space="preserve">персональные данные хранятся </w:t>
      </w:r>
      <w:r w:rsidRPr="00C84F0E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течение срока хранения документов,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2"/>
          <w:szCs w:val="22"/>
        </w:rPr>
        <w:t>Спасском районном суде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Приморско</w:t>
      </w:r>
      <w:r>
        <w:rPr>
          <w:rFonts w:ascii="Times New Roman" w:hAnsi="Times New Roman" w:cs="Times New Roman"/>
          <w:sz w:val="22"/>
          <w:szCs w:val="22"/>
        </w:rPr>
        <w:t>го</w:t>
      </w:r>
      <w:r w:rsidRPr="00C84F0E">
        <w:rPr>
          <w:rFonts w:ascii="Times New Roman" w:hAnsi="Times New Roman" w:cs="Times New Roman"/>
          <w:sz w:val="22"/>
          <w:szCs w:val="22"/>
        </w:rPr>
        <w:t xml:space="preserve"> кра</w:t>
      </w:r>
      <w:r>
        <w:rPr>
          <w:rFonts w:ascii="Times New Roman" w:hAnsi="Times New Roman" w:cs="Times New Roman"/>
          <w:sz w:val="22"/>
          <w:szCs w:val="22"/>
        </w:rPr>
        <w:t>я</w:t>
      </w:r>
      <w:proofErr w:type="gramEnd"/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Начало обработки персональных данных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A916DC" w:rsidRPr="004923F4" w:rsidRDefault="00A916DC" w:rsidP="00A916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4923F4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916DC" w:rsidRPr="00C84F0E" w:rsidRDefault="00A916DC" w:rsidP="00A916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A916DC" w:rsidRPr="004923F4" w:rsidRDefault="00A916DC" w:rsidP="00A916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</w:t>
      </w:r>
      <w:r w:rsidRPr="004923F4">
        <w:rPr>
          <w:rFonts w:ascii="Times New Roman" w:hAnsi="Times New Roman" w:cs="Times New Roman"/>
          <w:sz w:val="16"/>
          <w:szCs w:val="16"/>
        </w:rPr>
        <w:t>(подпись)</w:t>
      </w:r>
    </w:p>
    <w:p w:rsidR="00A916DC" w:rsidRPr="00C84F0E" w:rsidRDefault="00A916DC" w:rsidP="00A916DC">
      <w:pPr>
        <w:widowControl w:val="0"/>
        <w:autoSpaceDE w:val="0"/>
        <w:autoSpaceDN w:val="0"/>
        <w:adjustRightInd w:val="0"/>
        <w:spacing w:after="0" w:line="240" w:lineRule="auto"/>
      </w:pPr>
      <w:hyperlink r:id="rId14" w:history="1">
        <w:r w:rsidRPr="00C84F0E">
          <w:rPr>
            <w:i/>
            <w:iCs/>
            <w:color w:val="0000FF"/>
          </w:rPr>
          <w:br/>
        </w:r>
      </w:hyperlink>
      <w:r w:rsidRPr="00C84F0E">
        <w:t xml:space="preserve">                                                                         </w:t>
      </w:r>
      <w:r>
        <w:t xml:space="preserve">     </w:t>
      </w:r>
      <w:r>
        <w:t xml:space="preserve">               </w:t>
      </w:r>
      <w:r w:rsidRPr="00C84F0E">
        <w:t xml:space="preserve"> _____________________________________</w:t>
      </w:r>
    </w:p>
    <w:p w:rsidR="00A916DC" w:rsidRPr="004923F4" w:rsidRDefault="00A916DC" w:rsidP="00A916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23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4923F4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A916DC" w:rsidRDefault="00A916DC" w:rsidP="00A916DC"/>
    <w:p w:rsidR="00A916DC" w:rsidRPr="000254D2" w:rsidRDefault="00A916DC" w:rsidP="00A9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2B3" w:rsidRDefault="001732B3"/>
    <w:sectPr w:rsidR="0017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92" w:rsidRDefault="00877892" w:rsidP="008811FD">
      <w:pPr>
        <w:spacing w:after="0" w:line="240" w:lineRule="auto"/>
      </w:pPr>
      <w:r>
        <w:separator/>
      </w:r>
    </w:p>
  </w:endnote>
  <w:endnote w:type="continuationSeparator" w:id="0">
    <w:p w:rsidR="00877892" w:rsidRDefault="00877892" w:rsidP="0088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92" w:rsidRDefault="00877892" w:rsidP="008811FD">
      <w:pPr>
        <w:spacing w:after="0" w:line="240" w:lineRule="auto"/>
      </w:pPr>
      <w:r>
        <w:separator/>
      </w:r>
    </w:p>
  </w:footnote>
  <w:footnote w:type="continuationSeparator" w:id="0">
    <w:p w:rsidR="00877892" w:rsidRDefault="00877892" w:rsidP="0088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C"/>
    <w:rsid w:val="00035BF8"/>
    <w:rsid w:val="0005418D"/>
    <w:rsid w:val="00084C61"/>
    <w:rsid w:val="000C1DDB"/>
    <w:rsid w:val="000E28D3"/>
    <w:rsid w:val="00110E45"/>
    <w:rsid w:val="001265D8"/>
    <w:rsid w:val="0013294E"/>
    <w:rsid w:val="00167846"/>
    <w:rsid w:val="001732B3"/>
    <w:rsid w:val="00194792"/>
    <w:rsid w:val="00227FE1"/>
    <w:rsid w:val="00230067"/>
    <w:rsid w:val="002E5DCD"/>
    <w:rsid w:val="002E6C2A"/>
    <w:rsid w:val="00303DB9"/>
    <w:rsid w:val="003913C5"/>
    <w:rsid w:val="00420FFF"/>
    <w:rsid w:val="0042100C"/>
    <w:rsid w:val="004358DD"/>
    <w:rsid w:val="004506D9"/>
    <w:rsid w:val="004A11FB"/>
    <w:rsid w:val="004B4D17"/>
    <w:rsid w:val="004C65BA"/>
    <w:rsid w:val="004D0ED3"/>
    <w:rsid w:val="004E2827"/>
    <w:rsid w:val="004F59AE"/>
    <w:rsid w:val="00505196"/>
    <w:rsid w:val="0051469F"/>
    <w:rsid w:val="0052690A"/>
    <w:rsid w:val="0054346A"/>
    <w:rsid w:val="0059288A"/>
    <w:rsid w:val="00610984"/>
    <w:rsid w:val="00643E14"/>
    <w:rsid w:val="006A2DA5"/>
    <w:rsid w:val="006B2EC8"/>
    <w:rsid w:val="00710410"/>
    <w:rsid w:val="0075369D"/>
    <w:rsid w:val="00755BD4"/>
    <w:rsid w:val="00773651"/>
    <w:rsid w:val="00773FDE"/>
    <w:rsid w:val="00794F2C"/>
    <w:rsid w:val="007D7C48"/>
    <w:rsid w:val="007F5282"/>
    <w:rsid w:val="00877892"/>
    <w:rsid w:val="008811FD"/>
    <w:rsid w:val="00926359"/>
    <w:rsid w:val="00954744"/>
    <w:rsid w:val="00970883"/>
    <w:rsid w:val="00975232"/>
    <w:rsid w:val="009953A7"/>
    <w:rsid w:val="00996E2F"/>
    <w:rsid w:val="009B6EFB"/>
    <w:rsid w:val="009C03C0"/>
    <w:rsid w:val="009C58B2"/>
    <w:rsid w:val="009E7FFA"/>
    <w:rsid w:val="00A22987"/>
    <w:rsid w:val="00A31955"/>
    <w:rsid w:val="00A57D7E"/>
    <w:rsid w:val="00A916DC"/>
    <w:rsid w:val="00B12CD7"/>
    <w:rsid w:val="00B254F4"/>
    <w:rsid w:val="00B42B28"/>
    <w:rsid w:val="00BA48F2"/>
    <w:rsid w:val="00C05822"/>
    <w:rsid w:val="00C06B5C"/>
    <w:rsid w:val="00C53E49"/>
    <w:rsid w:val="00CB501B"/>
    <w:rsid w:val="00CD19FF"/>
    <w:rsid w:val="00CD67A4"/>
    <w:rsid w:val="00D17FCB"/>
    <w:rsid w:val="00D46610"/>
    <w:rsid w:val="00D559D9"/>
    <w:rsid w:val="00D81D38"/>
    <w:rsid w:val="00D90A5F"/>
    <w:rsid w:val="00DC2F2C"/>
    <w:rsid w:val="00DC5017"/>
    <w:rsid w:val="00E01DB6"/>
    <w:rsid w:val="00E55932"/>
    <w:rsid w:val="00E56D22"/>
    <w:rsid w:val="00EA0623"/>
    <w:rsid w:val="00EB40F6"/>
    <w:rsid w:val="00EC729F"/>
    <w:rsid w:val="00ED7855"/>
    <w:rsid w:val="00EF2FA7"/>
    <w:rsid w:val="00EF7BE6"/>
    <w:rsid w:val="00F01299"/>
    <w:rsid w:val="00F06BDD"/>
    <w:rsid w:val="00F82F61"/>
    <w:rsid w:val="00F9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6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6DC"/>
    <w:rPr>
      <w:color w:val="0000FF"/>
      <w:u w:val="single"/>
    </w:rPr>
  </w:style>
  <w:style w:type="paragraph" w:customStyle="1" w:styleId="ConsPlusNonformat">
    <w:name w:val="ConsPlusNonformat"/>
    <w:rsid w:val="00A916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A916D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8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811FD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rsid w:val="0088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811FD"/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0C1DDB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C1DDB"/>
    <w:rPr>
      <w:b/>
      <w:bCs/>
      <w:shd w:val="clear" w:color="auto" w:fill="FFFFFF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0C1DDB"/>
    <w:rPr>
      <w:b/>
      <w:bCs/>
      <w:sz w:val="24"/>
      <w:szCs w:val="2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0C1DDB"/>
    <w:rPr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1DD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0C1DD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9B6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6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6DC"/>
    <w:rPr>
      <w:color w:val="0000FF"/>
      <w:u w:val="single"/>
    </w:rPr>
  </w:style>
  <w:style w:type="paragraph" w:customStyle="1" w:styleId="ConsPlusNonformat">
    <w:name w:val="ConsPlusNonformat"/>
    <w:rsid w:val="00A916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A916D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8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811FD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rsid w:val="0088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811FD"/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0C1DDB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C1DDB"/>
    <w:rPr>
      <w:b/>
      <w:bCs/>
      <w:shd w:val="clear" w:color="auto" w:fill="FFFFFF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0C1DDB"/>
    <w:rPr>
      <w:b/>
      <w:bCs/>
      <w:sz w:val="24"/>
      <w:szCs w:val="2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0C1DDB"/>
    <w:rPr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1DD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0C1DD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9B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6619&amp;dst=100279" TargetMode="External"/><Relationship Id="rId13" Type="http://schemas.openxmlformats.org/officeDocument/2006/relationships/hyperlink" Target="consultantplus://offline/ref=02B1ACC4404BCA81CC94A952AD38A0C45D477C4DB81154BBD7E4957DE2E9AFBDFADC9A69s3GC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B1ACC4404BCA81CC94A952AD38A0C45D477C4DB81154BBD7E4957DE2E9AFBDFADC9A693EC40403sFGF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B1ACC4404BCA81CC94A952AD38A0C45D477C4DB81154BBD7E4957DE2E9AFBDFADC9A693EC4060DsFG4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B1ACC4404BCA81CC94A952AD38A0C45D477C4DB81154BBD7E4957DE2E9AFBDFADC9A693EC4060DsFGD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36354/" TargetMode="External"/><Relationship Id="rId14" Type="http://schemas.openxmlformats.org/officeDocument/2006/relationships/hyperlink" Target="consultantplus://offline/ref=02B1ACC4404BCA81CC94A952AD38A0C45D477D49BF1454BBD7E4957DE2E9AFBDFADC9A693EC4040AsFG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dcterms:created xsi:type="dcterms:W3CDTF">2024-12-03T02:35:00Z</dcterms:created>
  <dcterms:modified xsi:type="dcterms:W3CDTF">2024-12-03T05:30:00Z</dcterms:modified>
</cp:coreProperties>
</file>