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2F0AA"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УКАЗ</w:t>
      </w:r>
    </w:p>
    <w:p w14:paraId="3C777A4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E9BE64A"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ПРЕЗИДЕНТА</w:t>
      </w:r>
      <w:r>
        <w:rPr>
          <w:b/>
          <w:bCs/>
          <w:color w:val="000000"/>
          <w:sz w:val="27"/>
          <w:szCs w:val="27"/>
        </w:rPr>
        <w:t> РОССИЙСКОЙ ФЕДЕРАЦИИ</w:t>
      </w:r>
    </w:p>
    <w:p w14:paraId="4DDE8A8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D767C71"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7590FBD9"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61ABD53"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указов</w:t>
      </w:r>
      <w:r>
        <w:rPr>
          <w:rStyle w:val="markx"/>
          <w:i/>
          <w:iCs/>
          <w:color w:val="1111EE"/>
          <w:sz w:val="27"/>
          <w:szCs w:val="27"/>
          <w:shd w:val="clear" w:color="auto" w:fill="F0F0F0"/>
        </w:rPr>
        <w:t> Президента Российской Федерации </w:t>
      </w:r>
      <w:hyperlink r:id="rId4"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08.03.2015 № 120</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1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5ADDFEF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18BB74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соответствии со статьей 8 Федерального закона </w:t>
      </w:r>
      <w:hyperlink r:id="rId17" w:tgtFrame="contents" w:history="1">
        <w:r>
          <w:rPr>
            <w:rStyle w:val="cmd"/>
            <w:color w:val="1111EE"/>
            <w:sz w:val="27"/>
            <w:szCs w:val="27"/>
          </w:rPr>
          <w:t>от 25 декабря 2008 г. № 273-ФЗ</w:t>
        </w:r>
      </w:hyperlink>
      <w:r>
        <w:rPr>
          <w:color w:val="000000"/>
          <w:sz w:val="27"/>
          <w:szCs w:val="27"/>
        </w:rPr>
        <w:t> "О противодействии коррупции" постановляю:</w:t>
      </w:r>
    </w:p>
    <w:p w14:paraId="38020AC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 Утвердить прилагаемые:</w:t>
      </w:r>
    </w:p>
    <w:p w14:paraId="41658B0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6F927D1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б)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8" w:tgtFrame="contents" w:history="1">
        <w:r>
          <w:rPr>
            <w:rStyle w:val="a4"/>
            <w:color w:val="1C1CD6"/>
            <w:sz w:val="27"/>
            <w:szCs w:val="27"/>
          </w:rPr>
          <w:t>от 23.06.2014 № 460</w:t>
        </w:r>
      </w:hyperlink>
      <w:r>
        <w:rPr>
          <w:rStyle w:val="mark"/>
          <w:i/>
          <w:iCs/>
          <w:color w:val="1111EE"/>
          <w:sz w:val="27"/>
          <w:szCs w:val="27"/>
        </w:rPr>
        <w:t>)</w:t>
      </w:r>
    </w:p>
    <w:p w14:paraId="61D6432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в)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9" w:tgtFrame="contents" w:history="1">
        <w:r>
          <w:rPr>
            <w:rStyle w:val="a4"/>
            <w:color w:val="1C1CD6"/>
            <w:sz w:val="27"/>
            <w:szCs w:val="27"/>
          </w:rPr>
          <w:t>от 23.06.2014 № 460</w:t>
        </w:r>
      </w:hyperlink>
      <w:r>
        <w:rPr>
          <w:rStyle w:val="mark"/>
          <w:i/>
          <w:iCs/>
          <w:color w:val="1111EE"/>
          <w:sz w:val="27"/>
          <w:szCs w:val="27"/>
        </w:rPr>
        <w:t>)</w:t>
      </w:r>
    </w:p>
    <w:p w14:paraId="73DC3BE9"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г)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20" w:tgtFrame="contents" w:history="1">
        <w:r>
          <w:rPr>
            <w:rStyle w:val="a4"/>
            <w:color w:val="1C1CD6"/>
            <w:sz w:val="27"/>
            <w:szCs w:val="27"/>
          </w:rPr>
          <w:t>от 23.06.2014 № 460</w:t>
        </w:r>
      </w:hyperlink>
      <w:r>
        <w:rPr>
          <w:rStyle w:val="mark"/>
          <w:i/>
          <w:iCs/>
          <w:color w:val="1111EE"/>
          <w:sz w:val="27"/>
          <w:szCs w:val="27"/>
        </w:rPr>
        <w:t>)</w:t>
      </w:r>
    </w:p>
    <w:p w14:paraId="62F351A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д)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21" w:tgtFrame="contents" w:history="1">
        <w:r>
          <w:rPr>
            <w:rStyle w:val="a4"/>
            <w:color w:val="1C1CD6"/>
            <w:sz w:val="27"/>
            <w:szCs w:val="27"/>
          </w:rPr>
          <w:t>от 23.06.2014 № 460</w:t>
        </w:r>
      </w:hyperlink>
      <w:r>
        <w:rPr>
          <w:rStyle w:val="mark"/>
          <w:i/>
          <w:iCs/>
          <w:color w:val="1111EE"/>
          <w:sz w:val="27"/>
          <w:szCs w:val="27"/>
        </w:rPr>
        <w:t>)</w:t>
      </w:r>
    </w:p>
    <w:p w14:paraId="2B9159C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w:t>
      </w:r>
      <w:r>
        <w:rPr>
          <w:rStyle w:val="bookmark"/>
          <w:color w:val="0000AF"/>
          <w:sz w:val="27"/>
          <w:szCs w:val="27"/>
          <w:shd w:val="clear" w:color="auto" w:fill="FFD800"/>
        </w:rPr>
        <w:t>Указом</w:t>
      </w:r>
      <w:r>
        <w:rPr>
          <w:rStyle w:val="ed"/>
          <w:color w:val="1111EE"/>
          <w:sz w:val="27"/>
          <w:szCs w:val="27"/>
        </w:rPr>
        <w:t> Положением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r>
        <w:rPr>
          <w:color w:val="000000"/>
          <w:sz w:val="27"/>
          <w:szCs w:val="27"/>
        </w:rPr>
        <w:t> </w:t>
      </w:r>
      <w:r>
        <w:rPr>
          <w:rStyle w:val="mark"/>
          <w:i/>
          <w:iCs/>
          <w:color w:val="1111EE"/>
          <w:sz w:val="27"/>
          <w:szCs w:val="27"/>
        </w:rPr>
        <w:t>(В редакции </w:t>
      </w:r>
      <w:r>
        <w:rPr>
          <w:rStyle w:val="bookmark"/>
          <w:i/>
          <w:iCs/>
          <w:color w:val="1111EE"/>
          <w:sz w:val="27"/>
          <w:szCs w:val="27"/>
          <w:shd w:val="clear" w:color="auto" w:fill="FFD800"/>
        </w:rPr>
        <w:t>Указа</w:t>
      </w:r>
      <w:r>
        <w:rPr>
          <w:rStyle w:val="mark"/>
          <w:i/>
          <w:iCs/>
          <w:color w:val="1111EE"/>
          <w:sz w:val="27"/>
          <w:szCs w:val="27"/>
        </w:rPr>
        <w:t> Президента Российской Федерации </w:t>
      </w:r>
      <w:hyperlink r:id="rId22" w:tgtFrame="contents" w:history="1">
        <w:r>
          <w:rPr>
            <w:rStyle w:val="a4"/>
            <w:color w:val="1C1CD6"/>
            <w:sz w:val="27"/>
            <w:szCs w:val="27"/>
          </w:rPr>
          <w:t>от 23.06.2014 № 460</w:t>
        </w:r>
      </w:hyperlink>
      <w:r>
        <w:rPr>
          <w:rStyle w:val="mark"/>
          <w:i/>
          <w:iCs/>
          <w:color w:val="1111EE"/>
          <w:sz w:val="27"/>
          <w:szCs w:val="27"/>
        </w:rPr>
        <w:t>)</w:t>
      </w:r>
    </w:p>
    <w:p w14:paraId="022CF6E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3. Рекомендовать органам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r>
        <w:rPr>
          <w:rStyle w:val="edx"/>
          <w:color w:val="1111EE"/>
          <w:sz w:val="27"/>
          <w:szCs w:val="27"/>
          <w:shd w:val="clear" w:color="auto" w:fill="F0F0F0"/>
        </w:rPr>
        <w:t>, предусмотренных частью 1 статьи 8 Федерального закона </w:t>
      </w:r>
      <w:hyperlink r:id="rId23" w:tgtFrame="contents" w:history="1">
        <w:r>
          <w:rPr>
            <w:rStyle w:val="cmd"/>
            <w:color w:val="1111EE"/>
            <w:sz w:val="27"/>
            <w:szCs w:val="27"/>
            <w:shd w:val="clear" w:color="auto" w:fill="F0F0F0"/>
          </w:rPr>
          <w:t>от 25 декабря 2008 г. № 273-ФЗ</w:t>
        </w:r>
      </w:hyperlink>
      <w:r>
        <w:rPr>
          <w:rStyle w:val="edx"/>
          <w:color w:val="1111EE"/>
          <w:sz w:val="27"/>
          <w:szCs w:val="27"/>
          <w:shd w:val="clear" w:color="auto" w:fill="F0F0F0"/>
        </w:rPr>
        <w:t> "О противодействии коррупции"</w:t>
      </w:r>
      <w:r>
        <w:rPr>
          <w:color w:val="000000"/>
          <w:sz w:val="27"/>
          <w:szCs w:val="27"/>
        </w:rPr>
        <w:t>.</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24"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2093285"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4. Признать утратившими силу:</w:t>
      </w:r>
    </w:p>
    <w:p w14:paraId="05E3E50D"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bookmark"/>
          <w:color w:val="000000"/>
          <w:sz w:val="27"/>
          <w:szCs w:val="27"/>
          <w:shd w:val="clear" w:color="auto" w:fill="FFD800"/>
        </w:rPr>
        <w:t>Указ</w:t>
      </w:r>
      <w:r>
        <w:rPr>
          <w:color w:val="000000"/>
          <w:sz w:val="27"/>
          <w:szCs w:val="27"/>
        </w:rPr>
        <w:t> Президента Российской Федерации </w:t>
      </w:r>
      <w:hyperlink r:id="rId25" w:tgtFrame="contents" w:history="1">
        <w:r>
          <w:rPr>
            <w:rStyle w:val="cmd"/>
            <w:color w:val="1111EE"/>
            <w:sz w:val="27"/>
            <w:szCs w:val="27"/>
          </w:rPr>
          <w:t>от 15 мая 1997 г. № 484</w:t>
        </w:r>
      </w:hyperlink>
      <w:r>
        <w:rPr>
          <w:color w:val="000000"/>
          <w:sz w:val="27"/>
          <w:szCs w:val="27"/>
        </w:rPr>
        <w:t> "О представлении лицами, замещающими государственные должности </w:t>
      </w:r>
      <w:r>
        <w:rPr>
          <w:rStyle w:val="bookmark"/>
          <w:color w:val="000000"/>
          <w:sz w:val="27"/>
          <w:szCs w:val="27"/>
          <w:shd w:val="clear" w:color="auto" w:fill="FFD800"/>
        </w:rPr>
        <w:t>Российской</w:t>
      </w:r>
      <w:r>
        <w:rPr>
          <w:color w:val="000000"/>
          <w:sz w:val="27"/>
          <w:szCs w:val="27"/>
        </w:rPr>
        <w:t>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w:t>
      </w:r>
      <w:r>
        <w:rPr>
          <w:rStyle w:val="bookmark"/>
          <w:color w:val="000000"/>
          <w:sz w:val="27"/>
          <w:szCs w:val="27"/>
          <w:shd w:val="clear" w:color="auto" w:fill="FFD800"/>
        </w:rPr>
        <w:t>Российской</w:t>
      </w:r>
      <w:r>
        <w:rPr>
          <w:color w:val="000000"/>
          <w:sz w:val="27"/>
          <w:szCs w:val="27"/>
        </w:rPr>
        <w:t> Федерации, 1997, № 20, ст. 2239);</w:t>
      </w:r>
    </w:p>
    <w:p w14:paraId="12D6C7D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bookmark"/>
          <w:color w:val="000000"/>
          <w:sz w:val="27"/>
          <w:szCs w:val="27"/>
          <w:shd w:val="clear" w:color="auto" w:fill="FFD800"/>
        </w:rPr>
        <w:t>Указ</w:t>
      </w:r>
      <w:r>
        <w:rPr>
          <w:color w:val="000000"/>
          <w:sz w:val="27"/>
          <w:szCs w:val="27"/>
        </w:rPr>
        <w:t> Президента Российской Федерации </w:t>
      </w:r>
      <w:hyperlink r:id="rId26" w:tgtFrame="contents" w:history="1">
        <w:r>
          <w:rPr>
            <w:rStyle w:val="cmd"/>
            <w:color w:val="1111EE"/>
            <w:sz w:val="27"/>
            <w:szCs w:val="27"/>
          </w:rPr>
          <w:t>от 4 марта 1998 г. № 227</w:t>
        </w:r>
      </w:hyperlink>
      <w:r>
        <w:rPr>
          <w:color w:val="000000"/>
          <w:sz w:val="27"/>
          <w:szCs w:val="27"/>
        </w:rPr>
        <w:t> "О внесении изменений и дополнений в </w:t>
      </w:r>
      <w:r>
        <w:rPr>
          <w:rStyle w:val="bookmark"/>
          <w:color w:val="000000"/>
          <w:sz w:val="27"/>
          <w:szCs w:val="27"/>
          <w:shd w:val="clear" w:color="auto" w:fill="FFD800"/>
        </w:rPr>
        <w:t>Указ</w:t>
      </w:r>
      <w:r>
        <w:rPr>
          <w:color w:val="000000"/>
          <w:sz w:val="27"/>
          <w:szCs w:val="27"/>
        </w:rPr>
        <w:t> Президента Российской Федерации от 15 мая 1997 г. № 484 "О представлении лицами, замещающими государственные должности </w:t>
      </w:r>
      <w:r>
        <w:rPr>
          <w:rStyle w:val="bookmark"/>
          <w:color w:val="000000"/>
          <w:sz w:val="27"/>
          <w:szCs w:val="27"/>
          <w:shd w:val="clear" w:color="auto" w:fill="FFD800"/>
        </w:rPr>
        <w:t>Российской</w:t>
      </w:r>
      <w:r>
        <w:rPr>
          <w:color w:val="000000"/>
          <w:sz w:val="27"/>
          <w:szCs w:val="27"/>
        </w:rPr>
        <w:t>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w:t>
      </w:r>
      <w:r>
        <w:rPr>
          <w:rStyle w:val="bookmark"/>
          <w:color w:val="000000"/>
          <w:sz w:val="27"/>
          <w:szCs w:val="27"/>
          <w:shd w:val="clear" w:color="auto" w:fill="FFD800"/>
        </w:rPr>
        <w:t>Российской</w:t>
      </w:r>
      <w:r>
        <w:rPr>
          <w:color w:val="000000"/>
          <w:sz w:val="27"/>
          <w:szCs w:val="27"/>
        </w:rPr>
        <w:t> Федерации, 1998, № 10, ст. 1160);</w:t>
      </w:r>
    </w:p>
    <w:p w14:paraId="54BD4BB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подпункт "а" пункта 2 </w:t>
      </w:r>
      <w:r>
        <w:rPr>
          <w:rStyle w:val="bookmark"/>
          <w:color w:val="000000"/>
          <w:sz w:val="27"/>
          <w:szCs w:val="27"/>
          <w:shd w:val="clear" w:color="auto" w:fill="FFD800"/>
        </w:rPr>
        <w:t>Указа</w:t>
      </w:r>
      <w:r>
        <w:rPr>
          <w:color w:val="000000"/>
          <w:sz w:val="27"/>
          <w:szCs w:val="27"/>
        </w:rPr>
        <w:t> Президента Российской Федерации </w:t>
      </w:r>
      <w:hyperlink r:id="rId27" w:tgtFrame="contents" w:history="1">
        <w:r>
          <w:rPr>
            <w:rStyle w:val="cmd"/>
            <w:color w:val="1111EE"/>
            <w:sz w:val="27"/>
            <w:szCs w:val="27"/>
          </w:rPr>
          <w:t>от 31 мая 1999 г. № 680</w:t>
        </w:r>
      </w:hyperlink>
      <w:r>
        <w:rPr>
          <w:color w:val="000000"/>
          <w:sz w:val="27"/>
          <w:szCs w:val="27"/>
        </w:rPr>
        <w:t> "Об утверждении Положения об Управлении кадров </w:t>
      </w:r>
      <w:r>
        <w:rPr>
          <w:rStyle w:val="bookmark"/>
          <w:color w:val="000000"/>
          <w:sz w:val="27"/>
          <w:szCs w:val="27"/>
          <w:shd w:val="clear" w:color="auto" w:fill="FFD800"/>
        </w:rPr>
        <w:t>Президента</w:t>
      </w:r>
      <w:r>
        <w:rPr>
          <w:color w:val="000000"/>
          <w:sz w:val="27"/>
          <w:szCs w:val="27"/>
        </w:rPr>
        <w:t> Российской Федерации" (Собрание законодательства </w:t>
      </w:r>
      <w:r>
        <w:rPr>
          <w:rStyle w:val="bookmark"/>
          <w:color w:val="000000"/>
          <w:sz w:val="27"/>
          <w:szCs w:val="27"/>
          <w:shd w:val="clear" w:color="auto" w:fill="FFD800"/>
        </w:rPr>
        <w:t>Российской</w:t>
      </w:r>
      <w:r>
        <w:rPr>
          <w:color w:val="000000"/>
          <w:sz w:val="27"/>
          <w:szCs w:val="27"/>
        </w:rPr>
        <w:t> Федерации, 1999, № 23, ст. 2818);</w:t>
      </w:r>
    </w:p>
    <w:p w14:paraId="7D0E5F54"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пункт 21 приложения к </w:t>
      </w:r>
      <w:r>
        <w:rPr>
          <w:rStyle w:val="bookmark"/>
          <w:color w:val="000000"/>
          <w:sz w:val="27"/>
          <w:szCs w:val="27"/>
          <w:shd w:val="clear" w:color="auto" w:fill="FFD800"/>
        </w:rPr>
        <w:t>Указу</w:t>
      </w:r>
      <w:r>
        <w:rPr>
          <w:color w:val="000000"/>
          <w:sz w:val="27"/>
          <w:szCs w:val="27"/>
        </w:rPr>
        <w:t> Президента Российской Федерации </w:t>
      </w:r>
      <w:hyperlink r:id="rId28" w:tgtFrame="contents" w:history="1">
        <w:r>
          <w:rPr>
            <w:rStyle w:val="cmd"/>
            <w:color w:val="1111EE"/>
            <w:sz w:val="27"/>
            <w:szCs w:val="27"/>
          </w:rPr>
          <w:t>от 25 июля 2000 г. № 1358</w:t>
        </w:r>
      </w:hyperlink>
      <w:r>
        <w:rPr>
          <w:color w:val="000000"/>
          <w:sz w:val="27"/>
          <w:szCs w:val="27"/>
        </w:rPr>
        <w:t> "О внесении изменений в акты </w:t>
      </w:r>
      <w:r>
        <w:rPr>
          <w:rStyle w:val="bookmark"/>
          <w:color w:val="000000"/>
          <w:sz w:val="27"/>
          <w:szCs w:val="27"/>
          <w:shd w:val="clear" w:color="auto" w:fill="FFD800"/>
        </w:rPr>
        <w:t>Президента</w:t>
      </w:r>
      <w:r>
        <w:rPr>
          <w:color w:val="000000"/>
          <w:sz w:val="27"/>
          <w:szCs w:val="27"/>
        </w:rPr>
        <w:t> Российской Федерации" (Собрание законодательства </w:t>
      </w:r>
      <w:r>
        <w:rPr>
          <w:rStyle w:val="bookmark"/>
          <w:color w:val="000000"/>
          <w:sz w:val="27"/>
          <w:szCs w:val="27"/>
          <w:shd w:val="clear" w:color="auto" w:fill="FFD800"/>
        </w:rPr>
        <w:t>Российской</w:t>
      </w:r>
      <w:r>
        <w:rPr>
          <w:color w:val="000000"/>
          <w:sz w:val="27"/>
          <w:szCs w:val="27"/>
        </w:rPr>
        <w:t> Федерации, 2000, № 31, ст. 3252).</w:t>
      </w:r>
    </w:p>
    <w:p w14:paraId="2B6C0E0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5. Настоящий </w:t>
      </w:r>
      <w:r>
        <w:rPr>
          <w:rStyle w:val="bookmark"/>
          <w:color w:val="000000"/>
          <w:sz w:val="27"/>
          <w:szCs w:val="27"/>
          <w:shd w:val="clear" w:color="auto" w:fill="FFD800"/>
        </w:rPr>
        <w:t>Указ</w:t>
      </w:r>
      <w:r>
        <w:rPr>
          <w:color w:val="000000"/>
          <w:sz w:val="27"/>
          <w:szCs w:val="27"/>
        </w:rPr>
        <w:t> вступает в силу со дня его официального опубликования.</w:t>
      </w:r>
    </w:p>
    <w:p w14:paraId="6B630DC3"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213EF45"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1CF069A" w14:textId="77777777" w:rsidR="00866346" w:rsidRDefault="00866346" w:rsidP="00866346">
      <w:pPr>
        <w:pStyle w:val="i"/>
        <w:shd w:val="clear" w:color="auto" w:fill="FFFFFF"/>
        <w:spacing w:before="90" w:beforeAutospacing="0" w:after="90" w:afterAutospacing="0"/>
        <w:ind w:left="675"/>
        <w:rPr>
          <w:color w:val="000000"/>
          <w:sz w:val="27"/>
          <w:szCs w:val="27"/>
        </w:rPr>
      </w:pPr>
      <w:r>
        <w:rPr>
          <w:rStyle w:val="bookmark"/>
          <w:color w:val="000000"/>
          <w:sz w:val="27"/>
          <w:szCs w:val="27"/>
          <w:shd w:val="clear" w:color="auto" w:fill="FFD800"/>
        </w:rPr>
        <w:t>Президент</w:t>
      </w:r>
      <w:r>
        <w:rPr>
          <w:color w:val="000000"/>
          <w:sz w:val="27"/>
          <w:szCs w:val="27"/>
        </w:rPr>
        <w:t> Российской Федерации                               Д.Медведев</w:t>
      </w:r>
    </w:p>
    <w:p w14:paraId="5E3D284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B3FCA1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Москва, Кремль</w:t>
      </w:r>
    </w:p>
    <w:p w14:paraId="0938D66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18 мая 2009 года</w:t>
      </w:r>
    </w:p>
    <w:p w14:paraId="64872063"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r>
        <w:rPr>
          <w:rStyle w:val="bookmark"/>
          <w:color w:val="000000"/>
          <w:sz w:val="27"/>
          <w:szCs w:val="27"/>
          <w:shd w:val="clear" w:color="auto" w:fill="FFD800"/>
        </w:rPr>
        <w:t>559</w:t>
      </w:r>
    </w:p>
    <w:p w14:paraId="2EF25B6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 </w:t>
      </w:r>
    </w:p>
    <w:p w14:paraId="22A9EF7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C5468AB" w14:textId="77777777" w:rsidR="00866346" w:rsidRDefault="00866346" w:rsidP="0086634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УТВЕРЖДЕНО</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559</w:t>
      </w:r>
    </w:p>
    <w:p w14:paraId="7D404A0D"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665BE26"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ПОЛОЖЕНИЕ</w:t>
      </w:r>
      <w:r>
        <w:rPr>
          <w:b/>
          <w:bCs/>
          <w:color w:val="000000"/>
          <w:sz w:val="27"/>
          <w:szCs w:val="27"/>
        </w:rPr>
        <w:b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283C8129"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433D511"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указов</w:t>
      </w:r>
      <w:r>
        <w:rPr>
          <w:rStyle w:val="markx"/>
          <w:i/>
          <w:iCs/>
          <w:color w:val="1111EE"/>
          <w:sz w:val="27"/>
          <w:szCs w:val="27"/>
          <w:shd w:val="clear" w:color="auto" w:fill="F0F0F0"/>
        </w:rPr>
        <w:t> Президента Российской Федерации </w:t>
      </w:r>
      <w:hyperlink r:id="rId29"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30"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31"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32"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33"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34"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35"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36" w:tgtFrame="contents" w:history="1">
        <w:r>
          <w:rPr>
            <w:rStyle w:val="a4"/>
            <w:color w:val="1C1CD6"/>
            <w:sz w:val="27"/>
            <w:szCs w:val="27"/>
            <w:shd w:val="clear" w:color="auto" w:fill="F0F0F0"/>
          </w:rPr>
          <w:t>от 08.03.2015 № 120</w:t>
        </w:r>
      </w:hyperlink>
      <w:r>
        <w:rPr>
          <w:rStyle w:val="markx"/>
          <w:i/>
          <w:iCs/>
          <w:color w:val="1111EE"/>
          <w:sz w:val="27"/>
          <w:szCs w:val="27"/>
          <w:shd w:val="clear" w:color="auto" w:fill="F0F0F0"/>
        </w:rPr>
        <w:t>, </w:t>
      </w:r>
      <w:hyperlink r:id="rId37"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38"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39"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40"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41"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381B87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28F0F3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доходах, об имуществе и обязательствах имущественного характера, предусмотренных частью 1 статьи 8 Федерального закона </w:t>
      </w:r>
      <w:hyperlink r:id="rId42" w:tgtFrame="contents" w:history="1">
        <w:r>
          <w:rPr>
            <w:rStyle w:val="cmd"/>
            <w:color w:val="1111EE"/>
            <w:sz w:val="27"/>
            <w:szCs w:val="27"/>
            <w:shd w:val="clear" w:color="auto" w:fill="F0F0F0"/>
          </w:rPr>
          <w:t>от 25 декабря 2008 г. № 273-ФЗ</w:t>
        </w:r>
      </w:hyperlink>
      <w:r>
        <w:rPr>
          <w:rStyle w:val="edx"/>
          <w:color w:val="1111EE"/>
          <w:sz w:val="27"/>
          <w:szCs w:val="27"/>
          <w:shd w:val="clear" w:color="auto" w:fill="F0F0F0"/>
        </w:rPr>
        <w:t> "О противодействии коррупции" (далее - сведения о доходах, об имуществе и обязательствах имущественного характера).</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4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2547843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3A8775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а) на гражданина, претендующего на замещение должности государственной службы (далее - гражданин);</w:t>
      </w:r>
    </w:p>
    <w:p w14:paraId="30F72F6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на федерального государственного служащего, замещающего должность государственной службы, предусмотренную перечнем должностей, утвержденным </w:t>
      </w:r>
      <w:r>
        <w:rPr>
          <w:rStyle w:val="bookmark"/>
          <w:color w:val="1111EE"/>
          <w:sz w:val="27"/>
          <w:szCs w:val="27"/>
          <w:shd w:val="clear" w:color="auto" w:fill="FFD800"/>
        </w:rPr>
        <w:t>Указом</w:t>
      </w:r>
      <w:r>
        <w:rPr>
          <w:rStyle w:val="edx"/>
          <w:color w:val="1111EE"/>
          <w:sz w:val="27"/>
          <w:szCs w:val="27"/>
          <w:shd w:val="clear" w:color="auto" w:fill="F0F0F0"/>
        </w:rPr>
        <w:t> Президента Российской Федерации </w:t>
      </w:r>
      <w:hyperlink r:id="rId44" w:tgtFrame="contents" w:history="1">
        <w:r>
          <w:rPr>
            <w:rStyle w:val="cmd"/>
            <w:color w:val="1111EE"/>
            <w:sz w:val="27"/>
            <w:szCs w:val="27"/>
            <w:shd w:val="clear" w:color="auto" w:fill="F0F0F0"/>
          </w:rPr>
          <w:t>от 18 мая 2009 г. № 557</w:t>
        </w:r>
      </w:hyperlink>
      <w:r>
        <w:rPr>
          <w:rStyle w:val="edx"/>
          <w:color w:val="1111EE"/>
          <w:sz w:val="27"/>
          <w:szCs w:val="27"/>
          <w:shd w:val="clear" w:color="auto" w:fill="F0F0F0"/>
        </w:rPr>
        <w:t> (далее - государственный служащий);</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45"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5E16FD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на федерального государственного служащего, претендующего на замещение должности государственной службы, предусмотренной перечнем должностей, утвержденным </w:t>
      </w:r>
      <w:r>
        <w:rPr>
          <w:rStyle w:val="bookmark"/>
          <w:color w:val="1111EE"/>
          <w:sz w:val="27"/>
          <w:szCs w:val="27"/>
          <w:shd w:val="clear" w:color="auto" w:fill="FFD800"/>
        </w:rPr>
        <w:t>Указом</w:t>
      </w:r>
      <w:r>
        <w:rPr>
          <w:rStyle w:val="edx"/>
          <w:color w:val="1111EE"/>
          <w:sz w:val="27"/>
          <w:szCs w:val="27"/>
          <w:shd w:val="clear" w:color="auto" w:fill="F0F0F0"/>
        </w:rPr>
        <w:t xml:space="preserve"> Президента Российской </w:t>
      </w:r>
      <w:r>
        <w:rPr>
          <w:rStyle w:val="edx"/>
          <w:color w:val="1111EE"/>
          <w:sz w:val="27"/>
          <w:szCs w:val="27"/>
          <w:shd w:val="clear" w:color="auto" w:fill="F0F0F0"/>
        </w:rPr>
        <w:lastRenderedPageBreak/>
        <w:t>Федерации </w:t>
      </w:r>
      <w:hyperlink r:id="rId46" w:tgtFrame="contents" w:history="1">
        <w:r>
          <w:rPr>
            <w:rStyle w:val="cmd"/>
            <w:color w:val="1111EE"/>
            <w:sz w:val="27"/>
            <w:szCs w:val="27"/>
            <w:shd w:val="clear" w:color="auto" w:fill="F0F0F0"/>
          </w:rPr>
          <w:t>от 18 мая 2009 г. № 557</w:t>
        </w:r>
      </w:hyperlink>
      <w:r>
        <w:rPr>
          <w:rStyle w:val="edx"/>
          <w:color w:val="1111EE"/>
          <w:sz w:val="27"/>
          <w:szCs w:val="27"/>
          <w:shd w:val="clear" w:color="auto" w:fill="F0F0F0"/>
        </w:rPr>
        <w:t> (далее - кандидат на должность, предусмотренную перечнем);</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47"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48D19AD"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г) на федерального государственного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r>
        <w:rPr>
          <w:rStyle w:val="markx"/>
          <w:i/>
          <w:iCs/>
          <w:color w:val="1111EE"/>
          <w:sz w:val="27"/>
          <w:szCs w:val="27"/>
          <w:shd w:val="clear" w:color="auto" w:fill="F0F0F0"/>
        </w:rPr>
        <w:t> (Дополнение подпунктом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4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41EB1A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(Пункт в редакции </w:t>
      </w:r>
      <w:r>
        <w:rPr>
          <w:rStyle w:val="bookmark"/>
          <w:i/>
          <w:iCs/>
          <w:color w:val="1111EE"/>
          <w:sz w:val="27"/>
          <w:szCs w:val="27"/>
          <w:shd w:val="clear" w:color="auto" w:fill="FFD800"/>
        </w:rPr>
        <w:t>Указа</w:t>
      </w:r>
      <w:r>
        <w:rPr>
          <w:rStyle w:val="mark"/>
          <w:i/>
          <w:iCs/>
          <w:color w:val="1111EE"/>
          <w:sz w:val="27"/>
          <w:szCs w:val="27"/>
        </w:rPr>
        <w:t> Президента Российской Федерации </w:t>
      </w:r>
      <w:hyperlink r:id="rId49" w:tgtFrame="contents" w:history="1">
        <w:r>
          <w:rPr>
            <w:rStyle w:val="a4"/>
            <w:color w:val="1C1CD6"/>
            <w:sz w:val="27"/>
            <w:szCs w:val="27"/>
          </w:rPr>
          <w:t>от 15.07.2015 № 364</w:t>
        </w:r>
      </w:hyperlink>
      <w:r>
        <w:rPr>
          <w:rStyle w:val="mark"/>
          <w:i/>
          <w:iCs/>
          <w:color w:val="1111EE"/>
          <w:sz w:val="27"/>
          <w:szCs w:val="27"/>
        </w:rPr>
        <w:t>)</w:t>
      </w:r>
    </w:p>
    <w:p w14:paraId="1892292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3. Сведения о доходах, об имуществе и обязательствах имущественного характера представляются </w:t>
      </w:r>
      <w:r>
        <w:rPr>
          <w:rStyle w:val="ed"/>
          <w:color w:val="1111EE"/>
          <w:sz w:val="27"/>
          <w:szCs w:val="27"/>
        </w:rPr>
        <w:t>по утвержденной </w:t>
      </w:r>
      <w:r>
        <w:rPr>
          <w:rStyle w:val="bookmark"/>
          <w:color w:val="0000AF"/>
          <w:sz w:val="27"/>
          <w:szCs w:val="27"/>
          <w:shd w:val="clear" w:color="auto" w:fill="FFD800"/>
        </w:rPr>
        <w:t>Президентом</w:t>
      </w:r>
      <w:r>
        <w:rPr>
          <w:rStyle w:val="ed"/>
          <w:color w:val="1111EE"/>
          <w:sz w:val="27"/>
          <w:szCs w:val="27"/>
        </w:rPr>
        <w:t> Российской Федерации форме справки</w:t>
      </w:r>
      <w:r>
        <w:rPr>
          <w:color w:val="000000"/>
          <w:sz w:val="27"/>
          <w:szCs w:val="27"/>
        </w:rPr>
        <w:t>: </w:t>
      </w:r>
      <w:r>
        <w:rPr>
          <w:rStyle w:val="mark"/>
          <w:i/>
          <w:iCs/>
          <w:color w:val="1111EE"/>
          <w:sz w:val="27"/>
          <w:szCs w:val="27"/>
        </w:rPr>
        <w:t>(В редакции </w:t>
      </w:r>
      <w:r>
        <w:rPr>
          <w:rStyle w:val="bookmark"/>
          <w:i/>
          <w:iCs/>
          <w:color w:val="1111EE"/>
          <w:sz w:val="27"/>
          <w:szCs w:val="27"/>
          <w:shd w:val="clear" w:color="auto" w:fill="FFD800"/>
        </w:rPr>
        <w:t>Указа</w:t>
      </w:r>
      <w:r>
        <w:rPr>
          <w:rStyle w:val="mark"/>
          <w:i/>
          <w:iCs/>
          <w:color w:val="1111EE"/>
          <w:sz w:val="27"/>
          <w:szCs w:val="27"/>
        </w:rPr>
        <w:t> Президента Российской Федерации </w:t>
      </w:r>
      <w:hyperlink r:id="rId50" w:tgtFrame="contents" w:history="1">
        <w:r>
          <w:rPr>
            <w:rStyle w:val="a4"/>
            <w:color w:val="1C1CD6"/>
            <w:sz w:val="27"/>
            <w:szCs w:val="27"/>
          </w:rPr>
          <w:t>от 23.06.2014 № 460</w:t>
        </w:r>
      </w:hyperlink>
      <w:r>
        <w:rPr>
          <w:rStyle w:val="mark"/>
          <w:i/>
          <w:iCs/>
          <w:color w:val="1111EE"/>
          <w:sz w:val="27"/>
          <w:szCs w:val="27"/>
        </w:rPr>
        <w:t>)</w:t>
      </w:r>
    </w:p>
    <w:p w14:paraId="3A41ED6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а) гражданами - при поступлении на федеральную государственную службу;</w:t>
      </w:r>
      <w:r>
        <w:rPr>
          <w:rStyle w:val="mark"/>
          <w:i/>
          <w:iCs/>
          <w:color w:val="1111EE"/>
          <w:sz w:val="27"/>
          <w:szCs w:val="27"/>
        </w:rPr>
        <w:t> (В редакции </w:t>
      </w:r>
      <w:r>
        <w:rPr>
          <w:rStyle w:val="bookmark"/>
          <w:i/>
          <w:iCs/>
          <w:color w:val="1111EE"/>
          <w:sz w:val="27"/>
          <w:szCs w:val="27"/>
          <w:shd w:val="clear" w:color="auto" w:fill="FFD800"/>
        </w:rPr>
        <w:t>Указа</w:t>
      </w:r>
      <w:r>
        <w:rPr>
          <w:rStyle w:val="mark"/>
          <w:i/>
          <w:iCs/>
          <w:color w:val="1111EE"/>
          <w:sz w:val="27"/>
          <w:szCs w:val="27"/>
        </w:rPr>
        <w:t> Президента Российской Федерации </w:t>
      </w:r>
      <w:hyperlink r:id="rId51" w:tgtFrame="contents" w:history="1">
        <w:r>
          <w:rPr>
            <w:rStyle w:val="a4"/>
            <w:color w:val="1C1CD6"/>
            <w:sz w:val="27"/>
            <w:szCs w:val="27"/>
          </w:rPr>
          <w:t>от 15.07.2015 № 364</w:t>
        </w:r>
      </w:hyperlink>
      <w:r>
        <w:rPr>
          <w:rStyle w:val="mark"/>
          <w:i/>
          <w:iCs/>
          <w:color w:val="1111EE"/>
          <w:sz w:val="27"/>
          <w:szCs w:val="27"/>
        </w:rPr>
        <w:t>)</w:t>
      </w:r>
    </w:p>
    <w:p w14:paraId="0E3D444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а</w:t>
      </w:r>
      <w:r>
        <w:rPr>
          <w:rStyle w:val="w9"/>
          <w:color w:val="0000AF"/>
          <w:sz w:val="17"/>
          <w:szCs w:val="17"/>
        </w:rPr>
        <w:t>1</w:t>
      </w:r>
      <w:r>
        <w:rPr>
          <w:rStyle w:val="ed"/>
          <w:color w:val="1111EE"/>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r>
        <w:rPr>
          <w:rStyle w:val="bookmark"/>
          <w:color w:val="0000AF"/>
          <w:sz w:val="27"/>
          <w:szCs w:val="27"/>
          <w:shd w:val="clear" w:color="auto" w:fill="FFD800"/>
        </w:rPr>
        <w:t>Указом</w:t>
      </w:r>
      <w:r>
        <w:rPr>
          <w:rStyle w:val="ed"/>
          <w:color w:val="1111EE"/>
          <w:sz w:val="27"/>
          <w:szCs w:val="27"/>
        </w:rPr>
        <w:t> Президента Российской Федерации </w:t>
      </w:r>
      <w:hyperlink r:id="rId52" w:tgtFrame="contents" w:history="1">
        <w:r>
          <w:rPr>
            <w:rStyle w:val="cmd"/>
            <w:color w:val="0000AF"/>
            <w:sz w:val="27"/>
            <w:szCs w:val="27"/>
          </w:rPr>
          <w:t>от 18 мая 2009 г. № 557</w:t>
        </w:r>
      </w:hyperlink>
      <w:r>
        <w:rPr>
          <w:rStyle w:val="ed"/>
          <w:color w:val="1111EE"/>
          <w:sz w:val="27"/>
          <w:szCs w:val="27"/>
        </w:rPr>
        <w:t>;</w:t>
      </w:r>
      <w:r>
        <w:rPr>
          <w:rStyle w:val="mark"/>
          <w:i/>
          <w:iCs/>
          <w:color w:val="1111EE"/>
          <w:sz w:val="27"/>
          <w:szCs w:val="27"/>
        </w:rPr>
        <w:t> (Дополнение подпунктом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53" w:tgtFrame="contents" w:history="1">
        <w:r>
          <w:rPr>
            <w:rStyle w:val="a4"/>
            <w:color w:val="1C1CD6"/>
            <w:sz w:val="27"/>
            <w:szCs w:val="27"/>
          </w:rPr>
          <w:t>от 15.07.2015 № 364</w:t>
        </w:r>
      </w:hyperlink>
      <w:r>
        <w:rPr>
          <w:rStyle w:val="mark"/>
          <w:i/>
          <w:iCs/>
          <w:color w:val="1111EE"/>
          <w:sz w:val="27"/>
          <w:szCs w:val="27"/>
        </w:rPr>
        <w:t>)</w:t>
      </w:r>
    </w:p>
    <w:p w14:paraId="5F71836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государственными служащими:</w:t>
      </w:r>
    </w:p>
    <w:p w14:paraId="20C9F86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случае если при наделении полномочиями по должности, назначение на которую осуществляется </w:t>
      </w:r>
      <w:r>
        <w:rPr>
          <w:rStyle w:val="bookmark"/>
          <w:color w:val="1111EE"/>
          <w:sz w:val="27"/>
          <w:szCs w:val="27"/>
          <w:shd w:val="clear" w:color="auto" w:fill="FFD800"/>
        </w:rPr>
        <w:t>Президентом</w:t>
      </w:r>
      <w:r>
        <w:rPr>
          <w:rStyle w:val="edx"/>
          <w:color w:val="1111EE"/>
          <w:sz w:val="27"/>
          <w:szCs w:val="27"/>
          <w:shd w:val="clear" w:color="auto" w:fill="F0F0F0"/>
        </w:rPr>
        <w:t>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 в течение четырех месяцев со дня назначения на такую должность;</w:t>
      </w:r>
    </w:p>
    <w:p w14:paraId="7F4C65C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случае возникновения оснований для представления сведений о расходах в соответствии с Федеральным законом </w:t>
      </w:r>
      <w:hyperlink r:id="rId54"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30E990F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(Подпункт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5"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B6BD99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в) </w:t>
      </w:r>
      <w:r>
        <w:rPr>
          <w:rStyle w:val="markx"/>
          <w:i/>
          <w:iCs/>
          <w:color w:val="1111EE"/>
          <w:sz w:val="27"/>
          <w:szCs w:val="27"/>
          <w:shd w:val="clear" w:color="auto" w:fill="F0F0F0"/>
        </w:rPr>
        <w:t>(Подпункт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5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387E2C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г) кандидатами на должность, назначаемыми в порядке перевода, - при назначении на должность в порядке перевода из другого государственного органа.</w:t>
      </w:r>
      <w:r>
        <w:rPr>
          <w:rStyle w:val="markx"/>
          <w:i/>
          <w:iCs/>
          <w:color w:val="1111EE"/>
          <w:sz w:val="27"/>
          <w:szCs w:val="27"/>
          <w:shd w:val="clear" w:color="auto" w:fill="F0F0F0"/>
        </w:rPr>
        <w:t> (Дополнение подпунктом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57"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F13D37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4. Гражданин при назначении на должность государственной службы представляет:</w:t>
      </w:r>
    </w:p>
    <w:p w14:paraId="46A4810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14:paraId="2FF5D81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б) </w:t>
      </w:r>
      <w:r>
        <w:rPr>
          <w:rStyle w:val="edx"/>
          <w:color w:val="1111EE"/>
          <w:sz w:val="27"/>
          <w:szCs w:val="27"/>
          <w:shd w:val="clear" w:color="auto" w:fill="F0F0F0"/>
        </w:rPr>
        <w:t>сведения о доходах своих супруги (супруга)</w:t>
      </w:r>
      <w:r>
        <w:rPr>
          <w:color w:val="000000"/>
          <w:sz w:val="27"/>
          <w:szCs w:val="27"/>
        </w:rPr>
        <w:t>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5706E5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4</w:t>
      </w:r>
      <w:r>
        <w:rPr>
          <w:rStyle w:val="w9"/>
          <w:color w:val="1111EE"/>
          <w:sz w:val="17"/>
          <w:szCs w:val="17"/>
          <w:shd w:val="clear" w:color="auto" w:fill="F0F0F0"/>
        </w:rPr>
        <w:t>1</w:t>
      </w:r>
      <w:r>
        <w:rPr>
          <w:rStyle w:val="edx"/>
          <w:color w:val="1111EE"/>
          <w:sz w:val="27"/>
          <w:szCs w:val="27"/>
          <w:shd w:val="clear" w:color="auto" w:fill="F0F0F0"/>
        </w:rPr>
        <w:t>.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r>
        <w:rPr>
          <w:rStyle w:val="mark"/>
          <w:i/>
          <w:iCs/>
          <w:color w:val="1111EE"/>
          <w:sz w:val="27"/>
          <w:szCs w:val="27"/>
        </w:rPr>
        <w:t>(Дополнение пунктом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59" w:tgtFrame="contents" w:history="1">
        <w:r>
          <w:rPr>
            <w:rStyle w:val="a4"/>
            <w:color w:val="1C1CD6"/>
            <w:sz w:val="27"/>
            <w:szCs w:val="27"/>
          </w:rPr>
          <w:t>от 15.07.2015 № 364</w:t>
        </w:r>
      </w:hyperlink>
      <w:r>
        <w:rPr>
          <w:rStyle w:val="mark"/>
          <w:i/>
          <w:iCs/>
          <w:color w:val="1111EE"/>
          <w:sz w:val="27"/>
          <w:szCs w:val="27"/>
        </w:rPr>
        <w:t>)</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60"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5467E23"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5. Государственный служащий представляет:</w:t>
      </w:r>
    </w:p>
    <w:p w14:paraId="3C61DFD4"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w:t>
      </w:r>
      <w:hyperlink r:id="rId61"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1D49D1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w:t>
      </w:r>
      <w:hyperlink r:id="rId62"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249A288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6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910D7D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lastRenderedPageBreak/>
        <w:t>6. </w:t>
      </w:r>
      <w:r>
        <w:rPr>
          <w:rStyle w:val="mark"/>
          <w:i/>
          <w:iCs/>
          <w:color w:val="1111EE"/>
          <w:sz w:val="27"/>
          <w:szCs w:val="27"/>
        </w:rPr>
        <w:t>(Пункт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4" w:tgtFrame="contents" w:history="1">
        <w:r>
          <w:rPr>
            <w:rStyle w:val="a4"/>
            <w:color w:val="1C1CD6"/>
            <w:sz w:val="27"/>
            <w:szCs w:val="27"/>
          </w:rPr>
          <w:t>от 15.07.2015 № 364</w:t>
        </w:r>
      </w:hyperlink>
      <w:r>
        <w:rPr>
          <w:rStyle w:val="mark"/>
          <w:i/>
          <w:iCs/>
          <w:color w:val="1111EE"/>
          <w:sz w:val="27"/>
          <w:szCs w:val="27"/>
        </w:rPr>
        <w:t>)</w:t>
      </w:r>
    </w:p>
    <w:p w14:paraId="26346FE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14:paraId="44B5B7E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w:t>
      </w:r>
      <w:r>
        <w:rPr>
          <w:rStyle w:val="bookmark"/>
          <w:color w:val="0000AF"/>
          <w:sz w:val="27"/>
          <w:szCs w:val="27"/>
          <w:shd w:val="clear" w:color="auto" w:fill="FFD800"/>
        </w:rPr>
        <w:t>Президентом</w:t>
      </w:r>
      <w:r>
        <w:rPr>
          <w:rStyle w:val="ed"/>
          <w:color w:val="1111EE"/>
          <w:sz w:val="27"/>
          <w:szCs w:val="27"/>
        </w:rPr>
        <w:t> Российской Федерации или по представлению Президента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w:t>
      </w:r>
      <w:r>
        <w:rPr>
          <w:rStyle w:val="bookmark"/>
          <w:color w:val="0000AF"/>
          <w:sz w:val="27"/>
          <w:szCs w:val="27"/>
          <w:shd w:val="clear" w:color="auto" w:fill="FFD800"/>
        </w:rPr>
        <w:t>Президента</w:t>
      </w:r>
      <w:r>
        <w:rPr>
          <w:rStyle w:val="ed"/>
          <w:color w:val="1111EE"/>
          <w:sz w:val="27"/>
          <w:szCs w:val="27"/>
        </w:rPr>
        <w:t> Российской Федерации по вопросам государственной службы, кадров и противодействия коррупции.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указов</w:t>
      </w:r>
      <w:r>
        <w:rPr>
          <w:rStyle w:val="markx"/>
          <w:i/>
          <w:iCs/>
          <w:color w:val="1111EE"/>
          <w:sz w:val="27"/>
          <w:szCs w:val="27"/>
          <w:shd w:val="clear" w:color="auto" w:fill="F0F0F0"/>
        </w:rPr>
        <w:t> Президента Российской Федерации </w:t>
      </w:r>
      <w:hyperlink r:id="rId65"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66"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67"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6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A5BE6B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w:t>
      </w:r>
      <w:r>
        <w:rPr>
          <w:rStyle w:val="bookmark"/>
          <w:color w:val="000000"/>
          <w:sz w:val="27"/>
          <w:szCs w:val="27"/>
          <w:shd w:val="clear" w:color="auto" w:fill="FFD800"/>
        </w:rPr>
        <w:t>Российской</w:t>
      </w:r>
      <w:r>
        <w:rPr>
          <w:color w:val="000000"/>
          <w:sz w:val="27"/>
          <w:szCs w:val="27"/>
        </w:rPr>
        <w:t>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14:paraId="02AFBCC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Сведения о доходах, об имуществе и обязательствах имущественного характера, представляемые государственными служащими, указанными в абзацах втором и третьем настоящего пункта, направляются кадровой службой федерального государственного органа в Управление </w:t>
      </w:r>
      <w:r>
        <w:rPr>
          <w:rStyle w:val="bookmark"/>
          <w:color w:val="0000AF"/>
          <w:sz w:val="27"/>
          <w:szCs w:val="27"/>
          <w:shd w:val="clear" w:color="auto" w:fill="FFD800"/>
        </w:rPr>
        <w:t>Президента</w:t>
      </w:r>
      <w:r>
        <w:rPr>
          <w:rStyle w:val="ed"/>
          <w:color w:val="1111EE"/>
          <w:sz w:val="27"/>
          <w:szCs w:val="27"/>
        </w:rPr>
        <w:t> Российской Федерации по вопросам государственной службы, кадров и противодействия коррупции или в подразделение Аппарата Правительства </w:t>
      </w:r>
      <w:r>
        <w:rPr>
          <w:rStyle w:val="bookmark"/>
          <w:color w:val="0000AF"/>
          <w:sz w:val="27"/>
          <w:szCs w:val="27"/>
          <w:shd w:val="clear" w:color="auto" w:fill="FFD800"/>
        </w:rPr>
        <w:t>Российской</w:t>
      </w:r>
      <w:r>
        <w:rPr>
          <w:rStyle w:val="ed"/>
          <w:color w:val="1111EE"/>
          <w:sz w:val="27"/>
          <w:szCs w:val="27"/>
        </w:rPr>
        <w:t>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r>
        <w:rPr>
          <w:rStyle w:val="mark"/>
          <w:i/>
          <w:iCs/>
          <w:color w:val="1111EE"/>
          <w:sz w:val="27"/>
          <w:szCs w:val="27"/>
        </w:rPr>
        <w:t> (Дополнение абзацем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9" w:tgtFrame="contents" w:history="1">
        <w:r>
          <w:rPr>
            <w:rStyle w:val="a4"/>
            <w:color w:val="1C1CD6"/>
            <w:sz w:val="27"/>
            <w:szCs w:val="27"/>
          </w:rPr>
          <w:t>от 19.09.2017 № 431</w:t>
        </w:r>
      </w:hyperlink>
      <w:r>
        <w:rPr>
          <w:rStyle w:val="mark"/>
          <w:i/>
          <w:iCs/>
          <w:color w:val="1111EE"/>
          <w:sz w:val="27"/>
          <w:szCs w:val="27"/>
        </w:rPr>
        <w:t>) (В редакции </w:t>
      </w:r>
      <w:r>
        <w:rPr>
          <w:rStyle w:val="bookmark"/>
          <w:i/>
          <w:iCs/>
          <w:color w:val="1111EE"/>
          <w:sz w:val="27"/>
          <w:szCs w:val="27"/>
          <w:shd w:val="clear" w:color="auto" w:fill="FFD800"/>
        </w:rPr>
        <w:t>Указа</w:t>
      </w:r>
      <w:r>
        <w:rPr>
          <w:rStyle w:val="mark"/>
          <w:i/>
          <w:iCs/>
          <w:color w:val="1111EE"/>
          <w:sz w:val="27"/>
          <w:szCs w:val="27"/>
        </w:rPr>
        <w:t> Президента Российской Федерации </w:t>
      </w:r>
      <w:hyperlink r:id="rId70" w:tgtFrame="contents" w:history="1">
        <w:r>
          <w:rPr>
            <w:rStyle w:val="a4"/>
            <w:color w:val="1C1CD6"/>
            <w:sz w:val="27"/>
            <w:szCs w:val="27"/>
          </w:rPr>
          <w:t>от 26.06.2023 № 474</w:t>
        </w:r>
      </w:hyperlink>
      <w:r>
        <w:rPr>
          <w:rStyle w:val="mark"/>
          <w:i/>
          <w:iCs/>
          <w:color w:val="1111EE"/>
          <w:sz w:val="27"/>
          <w:szCs w:val="27"/>
        </w:rPr>
        <w:t>)</w:t>
      </w:r>
    </w:p>
    <w:p w14:paraId="2AE8CE4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 xml:space="preserve">8. В случае если гражданин, кандидат на должность, предусмотренную перечнем, кандидат на должность, назначаемый в порядке перевода, </w:t>
      </w:r>
      <w:r>
        <w:rPr>
          <w:rStyle w:val="edx"/>
          <w:color w:val="1111EE"/>
          <w:sz w:val="27"/>
          <w:szCs w:val="27"/>
          <w:shd w:val="clear" w:color="auto" w:fill="F0F0F0"/>
        </w:rPr>
        <w:lastRenderedPageBreak/>
        <w:t>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403EE419"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Pr>
          <w:rStyle w:val="w9"/>
          <w:color w:val="1111EE"/>
          <w:sz w:val="17"/>
          <w:szCs w:val="17"/>
          <w:shd w:val="clear" w:color="auto" w:fill="F0F0F0"/>
        </w:rPr>
        <w:t>1</w:t>
      </w:r>
      <w:r>
        <w:rPr>
          <w:rStyle w:val="edx"/>
          <w:color w:val="1111EE"/>
          <w:sz w:val="27"/>
          <w:szCs w:val="27"/>
          <w:shd w:val="clear" w:color="auto" w:fill="F0F0F0"/>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14:paraId="47C15D3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Уточненные сведения, представленные гражданами, претендующими на замещение должностей государственной службы, указанных в абзацах втором и третьем пункта 7 настоящего Положения, и государственными служащими, замещающими такие должности государственной службы, направляются кадровой службой федерального государственного органа соответственно в Управление </w:t>
      </w:r>
      <w:r>
        <w:rPr>
          <w:rStyle w:val="bookmark"/>
          <w:color w:val="1111EE"/>
          <w:sz w:val="27"/>
          <w:szCs w:val="27"/>
          <w:shd w:val="clear" w:color="auto" w:fill="FFD800"/>
        </w:rPr>
        <w:t>Президента</w:t>
      </w:r>
      <w:r>
        <w:rPr>
          <w:rStyle w:val="edx"/>
          <w:color w:val="1111EE"/>
          <w:sz w:val="27"/>
          <w:szCs w:val="27"/>
          <w:shd w:val="clear" w:color="auto" w:fill="F0F0F0"/>
        </w:rPr>
        <w:t> Российской Федерации по вопросам государственной службы, кадров и противодействия коррупции и в подразделение Аппарата Правительства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определяемое Правительством Российской Федерации, в течение пяти дней после их представления в соответствующую кадровую службу.</w:t>
      </w:r>
    </w:p>
    <w:p w14:paraId="6020C69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1"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46E712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8</w:t>
      </w:r>
      <w:r>
        <w:rPr>
          <w:rStyle w:val="w9"/>
          <w:color w:val="0000AF"/>
          <w:sz w:val="17"/>
          <w:szCs w:val="17"/>
        </w:rPr>
        <w:t>1</w:t>
      </w:r>
      <w:r>
        <w:rPr>
          <w:rStyle w:val="ed"/>
          <w:color w:val="1111EE"/>
          <w:sz w:val="27"/>
          <w:szCs w:val="27"/>
        </w:rPr>
        <w:t>. Сведения о доходах, об имуществе и обязательствах имущественного характера представляются по утвержденной </w:t>
      </w:r>
      <w:r>
        <w:rPr>
          <w:rStyle w:val="bookmark"/>
          <w:color w:val="0000AF"/>
          <w:sz w:val="27"/>
          <w:szCs w:val="27"/>
          <w:shd w:val="clear" w:color="auto" w:fill="FFD800"/>
        </w:rPr>
        <w:t>Президентом</w:t>
      </w:r>
      <w:r>
        <w:rPr>
          <w:rStyle w:val="ed"/>
          <w:color w:val="1111EE"/>
          <w:sz w:val="27"/>
          <w:szCs w:val="27"/>
        </w:rPr>
        <w:t> Российской Федерации форме справки, заполненной с использованием специального программного обеспечения "Справки БК", размещенного на официальном сайте </w:t>
      </w:r>
      <w:r>
        <w:rPr>
          <w:rStyle w:val="bookmark"/>
          <w:color w:val="0000AF"/>
          <w:sz w:val="27"/>
          <w:szCs w:val="27"/>
          <w:shd w:val="clear" w:color="auto" w:fill="FFD800"/>
        </w:rPr>
        <w:t>Президента</w:t>
      </w:r>
      <w:r>
        <w:rPr>
          <w:rStyle w:val="ed"/>
          <w:color w:val="1111EE"/>
          <w:sz w:val="27"/>
          <w:szCs w:val="27"/>
        </w:rPr>
        <w:t>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rStyle w:val="mark"/>
          <w:i/>
          <w:iCs/>
          <w:color w:val="1111EE"/>
          <w:sz w:val="27"/>
          <w:szCs w:val="27"/>
        </w:rPr>
        <w:t> (Дополнение пунктом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72" w:tgtFrame="contents" w:history="1">
        <w:r>
          <w:rPr>
            <w:rStyle w:val="a4"/>
            <w:color w:val="1C1CD6"/>
            <w:sz w:val="27"/>
            <w:szCs w:val="27"/>
          </w:rPr>
          <w:t>от 15.01.2020 № 13</w:t>
        </w:r>
      </w:hyperlink>
      <w:r>
        <w:rPr>
          <w:rStyle w:val="mark"/>
          <w:i/>
          <w:iCs/>
          <w:color w:val="1111EE"/>
          <w:sz w:val="27"/>
          <w:szCs w:val="27"/>
        </w:rPr>
        <w:t>)</w:t>
      </w:r>
    </w:p>
    <w:p w14:paraId="7BF6F1A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9. В случае непредставления по объективным причинам </w:t>
      </w:r>
      <w:r>
        <w:rPr>
          <w:rStyle w:val="edx"/>
          <w:color w:val="1111EE"/>
          <w:sz w:val="27"/>
          <w:szCs w:val="27"/>
          <w:shd w:val="clear" w:color="auto" w:fill="F0F0F0"/>
        </w:rPr>
        <w:t>кандидатом на должность, предусмотренную перечнем,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w:t>
      </w:r>
      <w:r>
        <w:rPr>
          <w:color w:val="000000"/>
          <w:sz w:val="27"/>
          <w:szCs w:val="27"/>
        </w:rPr>
        <w:t xml:space="preserve">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w:t>
      </w:r>
      <w:r>
        <w:rPr>
          <w:color w:val="000000"/>
          <w:sz w:val="27"/>
          <w:szCs w:val="27"/>
        </w:rPr>
        <w:lastRenderedPageBreak/>
        <w:t>конфликта интересов.</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BA083E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w:t>
      </w:r>
      <w:r>
        <w:rPr>
          <w:rStyle w:val="bookmark"/>
          <w:color w:val="000000"/>
          <w:sz w:val="27"/>
          <w:szCs w:val="27"/>
          <w:shd w:val="clear" w:color="auto" w:fill="FFD800"/>
        </w:rPr>
        <w:t>Российской</w:t>
      </w:r>
      <w:r>
        <w:rPr>
          <w:color w:val="000000"/>
          <w:sz w:val="27"/>
          <w:szCs w:val="27"/>
        </w:rPr>
        <w:t> Федерации.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4"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7F0393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5"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5CFAAB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w:t>
      </w:r>
      <w:r>
        <w:rPr>
          <w:rStyle w:val="edx"/>
          <w:color w:val="1111EE"/>
          <w:sz w:val="27"/>
          <w:szCs w:val="27"/>
          <w:shd w:val="clear" w:color="auto" w:fill="F0F0F0"/>
        </w:rPr>
        <w:t>назначать на должности государственной службы и освобождать от них</w:t>
      </w:r>
      <w:r>
        <w:rPr>
          <w:color w:val="000000"/>
          <w:sz w:val="27"/>
          <w:szCs w:val="27"/>
        </w:rPr>
        <w:t>, а также иным должностным лицам в случаях, предусмотренных федеральными законами.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AD580C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12. </w:t>
      </w:r>
      <w:r>
        <w:rPr>
          <w:rStyle w:val="markx"/>
          <w:i/>
          <w:iCs/>
          <w:color w:val="1111EE"/>
          <w:sz w:val="27"/>
          <w:szCs w:val="27"/>
          <w:shd w:val="clear" w:color="auto" w:fill="F0F0F0"/>
        </w:rPr>
        <w:t>(Пункт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77"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BBB338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rPr>
          <w:rStyle w:val="bookmark"/>
          <w:color w:val="000000"/>
          <w:sz w:val="27"/>
          <w:szCs w:val="27"/>
          <w:shd w:val="clear" w:color="auto" w:fill="FFD800"/>
        </w:rPr>
        <w:t>Российской</w:t>
      </w:r>
      <w:r>
        <w:rPr>
          <w:color w:val="000000"/>
          <w:sz w:val="27"/>
          <w:szCs w:val="27"/>
        </w:rPr>
        <w:t> Федерации, несут ответственность в соответствии с законодательством Российской Федерации.</w:t>
      </w:r>
    </w:p>
    <w:p w14:paraId="17B3BF7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14:paraId="65C43B4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федерального государственного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14:paraId="3421E0FD"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2C1227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 xml:space="preserve">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w:t>
      </w:r>
      <w:r>
        <w:rPr>
          <w:rStyle w:val="edx"/>
          <w:color w:val="1111EE"/>
          <w:sz w:val="27"/>
          <w:szCs w:val="27"/>
          <w:shd w:val="clear" w:color="auto" w:fill="F0F0F0"/>
        </w:rPr>
        <w:lastRenderedPageBreak/>
        <w:t>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w:t>
      </w:r>
      <w:r>
        <w:rPr>
          <w:rStyle w:val="bookmark"/>
          <w:color w:val="1111EE"/>
          <w:sz w:val="27"/>
          <w:szCs w:val="27"/>
          <w:shd w:val="clear" w:color="auto" w:fill="FFD800"/>
        </w:rPr>
        <w:t>Российской</w:t>
      </w:r>
      <w:r>
        <w:rPr>
          <w:rStyle w:val="edx"/>
          <w:color w:val="1111EE"/>
          <w:sz w:val="27"/>
          <w:szCs w:val="27"/>
          <w:shd w:val="clear" w:color="auto" w:fill="F0F0F0"/>
        </w:rPr>
        <w:t> Федерации.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79"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65470A0"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071567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70F9AE7" w14:textId="77777777" w:rsidR="00866346" w:rsidRDefault="00866346" w:rsidP="0086634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559</w:t>
      </w:r>
    </w:p>
    <w:p w14:paraId="0CB6712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E209C5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В ____________________________________________________________</w:t>
      </w:r>
    </w:p>
    <w:p w14:paraId="541AC35E"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(указывается наименование кадрового подразделения федерального государственного органа)</w:t>
      </w:r>
    </w:p>
    <w:p w14:paraId="21C5E07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F40FD9D"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w:t>
      </w:r>
      <w:r>
        <w:rPr>
          <w:b/>
          <w:bCs/>
          <w:color w:val="000000"/>
          <w:sz w:val="27"/>
          <w:szCs w:val="27"/>
        </w:rPr>
        <w:br/>
        <w:t> о доходах, об имуществе и обязательствах имущественного характера гражданина, претендующего на замещение должности федеральной государственной службы</w:t>
      </w:r>
    </w:p>
    <w:p w14:paraId="3B4E355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2614B7B"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80" w:tgtFrame="contents" w:history="1">
        <w:r>
          <w:rPr>
            <w:rStyle w:val="a4"/>
            <w:color w:val="1C1CD6"/>
            <w:sz w:val="27"/>
            <w:szCs w:val="27"/>
          </w:rPr>
          <w:t>от 23.06.2014 № 460</w:t>
        </w:r>
      </w:hyperlink>
      <w:r>
        <w:rPr>
          <w:rStyle w:val="mark"/>
          <w:i/>
          <w:iCs/>
          <w:color w:val="1111EE"/>
          <w:sz w:val="27"/>
          <w:szCs w:val="27"/>
        </w:rPr>
        <w:t>)</w:t>
      </w:r>
    </w:p>
    <w:p w14:paraId="299997B5"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45DD56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ED13B78" w14:textId="77777777" w:rsidR="00866346" w:rsidRDefault="00866346" w:rsidP="0086634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559</w:t>
      </w:r>
    </w:p>
    <w:p w14:paraId="5BE33D03"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7A894CD"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В ____________________________________________________________</w:t>
      </w:r>
    </w:p>
    <w:p w14:paraId="596147D9"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(указывается наименование кадрового подразделения федерального государственного органа)</w:t>
      </w:r>
    </w:p>
    <w:p w14:paraId="040E45B3"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2948CCA"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w:t>
      </w:r>
      <w:r>
        <w:rPr>
          <w:b/>
          <w:bCs/>
          <w:color w:val="000000"/>
          <w:sz w:val="27"/>
          <w:szCs w:val="27"/>
        </w:rPr>
        <w:br/>
        <w:t> 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r>
      <w:r>
        <w:rPr>
          <w:b/>
          <w:bCs/>
          <w:color w:val="000000"/>
          <w:sz w:val="27"/>
          <w:szCs w:val="27"/>
        </w:rPr>
        <w:lastRenderedPageBreak/>
        <w:t>гражданина, претендующего на замещение должности федеральной государственной службы</w:t>
      </w:r>
      <w:r>
        <w:rPr>
          <w:rStyle w:val="w9"/>
          <w:color w:val="000000"/>
          <w:sz w:val="17"/>
          <w:szCs w:val="17"/>
        </w:rPr>
        <w:t>1</w:t>
      </w:r>
    </w:p>
    <w:p w14:paraId="07E9F40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4397CC"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81" w:tgtFrame="contents" w:history="1">
        <w:r>
          <w:rPr>
            <w:rStyle w:val="a4"/>
            <w:color w:val="1C1CD6"/>
            <w:sz w:val="27"/>
            <w:szCs w:val="27"/>
          </w:rPr>
          <w:t>от 23.06.2014 № 460</w:t>
        </w:r>
      </w:hyperlink>
      <w:r>
        <w:rPr>
          <w:rStyle w:val="mark"/>
          <w:i/>
          <w:iCs/>
          <w:color w:val="1111EE"/>
          <w:sz w:val="27"/>
          <w:szCs w:val="27"/>
        </w:rPr>
        <w:t>)</w:t>
      </w:r>
    </w:p>
    <w:p w14:paraId="7D232C1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960983F"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9BD93D0" w14:textId="77777777" w:rsidR="00866346" w:rsidRDefault="00866346" w:rsidP="0086634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559</w:t>
      </w:r>
    </w:p>
    <w:p w14:paraId="18DC4DC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69FD1FC"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color w:val="000000"/>
          <w:sz w:val="27"/>
          <w:szCs w:val="27"/>
        </w:rPr>
        <w:t>В ______________________________________________________________ (указывается наименование кадрового подразделения федерального государственного органа)</w:t>
      </w:r>
    </w:p>
    <w:p w14:paraId="4C478777"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F24AEAE"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о доходах, об имуществе и обязательствах имущественного характера федерального государственного служащего</w:t>
      </w:r>
    </w:p>
    <w:p w14:paraId="6D4E29DE"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AA90FC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82" w:tgtFrame="contents" w:history="1">
        <w:r>
          <w:rPr>
            <w:rStyle w:val="a4"/>
            <w:color w:val="1C1CD6"/>
            <w:sz w:val="27"/>
            <w:szCs w:val="27"/>
          </w:rPr>
          <w:t>от 23.06.2014 № 460</w:t>
        </w:r>
      </w:hyperlink>
      <w:r>
        <w:rPr>
          <w:rStyle w:val="mark"/>
          <w:i/>
          <w:iCs/>
          <w:color w:val="1111EE"/>
          <w:sz w:val="27"/>
          <w:szCs w:val="27"/>
        </w:rPr>
        <w:t>)</w:t>
      </w:r>
    </w:p>
    <w:p w14:paraId="72CF0EF2"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C7D48F6"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D64C056" w14:textId="77777777" w:rsidR="00866346" w:rsidRDefault="00866346" w:rsidP="0086634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559</w:t>
      </w:r>
    </w:p>
    <w:p w14:paraId="5D337B35"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B0A8389" w14:textId="77777777" w:rsidR="00866346" w:rsidRDefault="00866346" w:rsidP="00866346">
      <w:pPr>
        <w:pStyle w:val="c"/>
        <w:shd w:val="clear" w:color="auto" w:fill="FFFFFF"/>
        <w:spacing w:before="90" w:beforeAutospacing="0" w:after="90" w:afterAutospacing="0"/>
        <w:ind w:left="675" w:right="675"/>
        <w:jc w:val="center"/>
        <w:rPr>
          <w:color w:val="000000"/>
          <w:sz w:val="27"/>
          <w:szCs w:val="27"/>
        </w:rPr>
      </w:pPr>
      <w:r>
        <w:rPr>
          <w:color w:val="000000"/>
          <w:sz w:val="27"/>
          <w:szCs w:val="27"/>
        </w:rPr>
        <w:t>В _____________________________________________________________ (указывается наименование кадрового подразделения федерального государственного органа)</w:t>
      </w:r>
    </w:p>
    <w:p w14:paraId="7D64EC1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3C23FF1" w14:textId="77777777" w:rsidR="00866346" w:rsidRDefault="00866346" w:rsidP="008663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w:t>
      </w:r>
      <w:r>
        <w:rPr>
          <w:b/>
          <w:bCs/>
          <w:color w:val="000000"/>
          <w:sz w:val="27"/>
          <w:szCs w:val="27"/>
        </w:rPr>
        <w:br/>
        <w:t> 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t>федерального государственного служащего</w:t>
      </w:r>
      <w:r>
        <w:rPr>
          <w:rStyle w:val="w9"/>
          <w:color w:val="000000"/>
          <w:sz w:val="17"/>
          <w:szCs w:val="17"/>
        </w:rPr>
        <w:t>1</w:t>
      </w:r>
    </w:p>
    <w:p w14:paraId="6E1BD7B1"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D2E84A8"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lastRenderedPageBreak/>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83" w:tgtFrame="contents" w:history="1">
        <w:r>
          <w:rPr>
            <w:rStyle w:val="a4"/>
            <w:color w:val="1C1CD6"/>
            <w:sz w:val="27"/>
            <w:szCs w:val="27"/>
          </w:rPr>
          <w:t>от 23.06.2014 № 460</w:t>
        </w:r>
      </w:hyperlink>
      <w:r>
        <w:rPr>
          <w:rStyle w:val="mark"/>
          <w:i/>
          <w:iCs/>
          <w:color w:val="1111EE"/>
          <w:sz w:val="27"/>
          <w:szCs w:val="27"/>
        </w:rPr>
        <w:t>)</w:t>
      </w:r>
    </w:p>
    <w:p w14:paraId="3CA3F57A" w14:textId="77777777" w:rsidR="00866346" w:rsidRDefault="00866346" w:rsidP="008663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583D80D"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EE"/>
    <w:rsid w:val="000367EE"/>
    <w:rsid w:val="00866346"/>
    <w:rsid w:val="00A3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BB42F-97B2-490C-B386-30718646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866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866346"/>
  </w:style>
  <w:style w:type="paragraph" w:styleId="a3">
    <w:name w:val="Normal (Web)"/>
    <w:basedOn w:val="a"/>
    <w:uiPriority w:val="99"/>
    <w:semiHidden/>
    <w:unhideWhenUsed/>
    <w:rsid w:val="00866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866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866346"/>
  </w:style>
  <w:style w:type="character" w:customStyle="1" w:styleId="cmd">
    <w:name w:val="cmd"/>
    <w:basedOn w:val="a0"/>
    <w:rsid w:val="00866346"/>
  </w:style>
  <w:style w:type="character" w:styleId="a4">
    <w:name w:val="Hyperlink"/>
    <w:basedOn w:val="a0"/>
    <w:uiPriority w:val="99"/>
    <w:semiHidden/>
    <w:unhideWhenUsed/>
    <w:rsid w:val="00866346"/>
    <w:rPr>
      <w:color w:val="0000FF"/>
      <w:u w:val="single"/>
    </w:rPr>
  </w:style>
  <w:style w:type="character" w:customStyle="1" w:styleId="mark">
    <w:name w:val="mark"/>
    <w:basedOn w:val="a0"/>
    <w:rsid w:val="00866346"/>
  </w:style>
  <w:style w:type="character" w:customStyle="1" w:styleId="ed">
    <w:name w:val="ed"/>
    <w:basedOn w:val="a0"/>
    <w:rsid w:val="00866346"/>
  </w:style>
  <w:style w:type="character" w:customStyle="1" w:styleId="edx">
    <w:name w:val="edx"/>
    <w:basedOn w:val="a0"/>
    <w:rsid w:val="00866346"/>
  </w:style>
  <w:style w:type="paragraph" w:customStyle="1" w:styleId="i">
    <w:name w:val="i"/>
    <w:basedOn w:val="a"/>
    <w:rsid w:val="00866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866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86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5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29669&amp;backlink=1&amp;&amp;nd=102051876" TargetMode="External"/><Relationship Id="rId21" Type="http://schemas.openxmlformats.org/officeDocument/2006/relationships/hyperlink" Target="http://pravo.gov.ru/proxy/ips/?docbody=&amp;prevDoc=102129669&amp;backlink=1&amp;&amp;nd=102353813" TargetMode="External"/><Relationship Id="rId42" Type="http://schemas.openxmlformats.org/officeDocument/2006/relationships/hyperlink" Target="http://pravo.gov.ru/proxy/ips/?docbody=&amp;prevDoc=102129669&amp;backlink=1&amp;&amp;nd=102126657" TargetMode="External"/><Relationship Id="rId47" Type="http://schemas.openxmlformats.org/officeDocument/2006/relationships/hyperlink" Target="http://pravo.gov.ru/proxy/ips/?docbody=&amp;prevDoc=102129669&amp;backlink=1&amp;&amp;nd=609383180" TargetMode="External"/><Relationship Id="rId63" Type="http://schemas.openxmlformats.org/officeDocument/2006/relationships/hyperlink" Target="http://pravo.gov.ru/proxy/ips/?docbody=&amp;prevDoc=102129669&amp;backlink=1&amp;&amp;nd=609383180" TargetMode="External"/><Relationship Id="rId68" Type="http://schemas.openxmlformats.org/officeDocument/2006/relationships/hyperlink" Target="http://pravo.gov.ru/proxy/ips/?docbody=&amp;prevDoc=102129669&amp;backlink=1&amp;&amp;nd=609383180" TargetMode="External"/><Relationship Id="rId84" Type="http://schemas.openxmlformats.org/officeDocument/2006/relationships/fontTable" Target="fontTable.xml"/><Relationship Id="rId16" Type="http://schemas.openxmlformats.org/officeDocument/2006/relationships/hyperlink" Target="http://pravo.gov.ru/proxy/ips/?docbody=&amp;prevDoc=102129669&amp;backlink=1&amp;&amp;nd=609383180" TargetMode="External"/><Relationship Id="rId11" Type="http://schemas.openxmlformats.org/officeDocument/2006/relationships/hyperlink" Target="http://pravo.gov.ru/proxy/ips/?docbody=&amp;prevDoc=102129669&amp;backlink=1&amp;&amp;nd=102368620" TargetMode="External"/><Relationship Id="rId32" Type="http://schemas.openxmlformats.org/officeDocument/2006/relationships/hyperlink" Target="http://pravo.gov.ru/proxy/ips/?docbody=&amp;prevDoc=102129669&amp;backlink=1&amp;&amp;nd=102168033" TargetMode="External"/><Relationship Id="rId37" Type="http://schemas.openxmlformats.org/officeDocument/2006/relationships/hyperlink" Target="http://pravo.gov.ru/proxy/ips/?docbody=&amp;prevDoc=102129669&amp;backlink=1&amp;&amp;nd=102375996" TargetMode="External"/><Relationship Id="rId53" Type="http://schemas.openxmlformats.org/officeDocument/2006/relationships/hyperlink" Target="http://pravo.gov.ru/proxy/ips/?docbody=&amp;prevDoc=102129669&amp;backlink=1&amp;&amp;nd=102375996" TargetMode="External"/><Relationship Id="rId58" Type="http://schemas.openxmlformats.org/officeDocument/2006/relationships/hyperlink" Target="http://pravo.gov.ru/proxy/ips/?docbody=&amp;prevDoc=102129669&amp;backlink=1&amp;&amp;nd=609383180" TargetMode="External"/><Relationship Id="rId74" Type="http://schemas.openxmlformats.org/officeDocument/2006/relationships/hyperlink" Target="http://pravo.gov.ru/proxy/ips/?docbody=&amp;prevDoc=102129669&amp;backlink=1&amp;&amp;nd=609383180" TargetMode="External"/><Relationship Id="rId79" Type="http://schemas.openxmlformats.org/officeDocument/2006/relationships/hyperlink" Target="http://pravo.gov.ru/proxy/ips/?docbody=&amp;prevDoc=102129669&amp;backlink=1&amp;&amp;nd=609383180" TargetMode="External"/><Relationship Id="rId5" Type="http://schemas.openxmlformats.org/officeDocument/2006/relationships/hyperlink" Target="http://pravo.gov.ru/proxy/ips/?docbody=&amp;prevDoc=102129669&amp;backlink=1&amp;&amp;nd=102154482" TargetMode="External"/><Relationship Id="rId19" Type="http://schemas.openxmlformats.org/officeDocument/2006/relationships/hyperlink" Target="http://pravo.gov.ru/proxy/ips/?docbody=&amp;prevDoc=102129669&amp;backlink=1&amp;&amp;nd=102353813" TargetMode="External"/><Relationship Id="rId14" Type="http://schemas.openxmlformats.org/officeDocument/2006/relationships/hyperlink" Target="http://pravo.gov.ru/proxy/ips/?docbody=&amp;prevDoc=102129669&amp;backlink=1&amp;&amp;nd=102654797" TargetMode="External"/><Relationship Id="rId22" Type="http://schemas.openxmlformats.org/officeDocument/2006/relationships/hyperlink" Target="http://pravo.gov.ru/proxy/ips/?docbody=&amp;prevDoc=102129669&amp;backlink=1&amp;&amp;nd=102353813" TargetMode="External"/><Relationship Id="rId27" Type="http://schemas.openxmlformats.org/officeDocument/2006/relationships/hyperlink" Target="http://pravo.gov.ru/proxy/ips/?docbody=&amp;prevDoc=102129669&amp;backlink=1&amp;&amp;nd=102059929" TargetMode="External"/><Relationship Id="rId30" Type="http://schemas.openxmlformats.org/officeDocument/2006/relationships/hyperlink" Target="http://pravo.gov.ru/proxy/ips/?docbody=&amp;prevDoc=102129669&amp;backlink=1&amp;&amp;nd=102154482" TargetMode="External"/><Relationship Id="rId35" Type="http://schemas.openxmlformats.org/officeDocument/2006/relationships/hyperlink" Target="http://pravo.gov.ru/proxy/ips/?docbody=&amp;prevDoc=102129669&amp;backlink=1&amp;&amp;nd=102353813" TargetMode="External"/><Relationship Id="rId43" Type="http://schemas.openxmlformats.org/officeDocument/2006/relationships/hyperlink" Target="http://pravo.gov.ru/proxy/ips/?docbody=&amp;prevDoc=102129669&amp;backlink=1&amp;&amp;nd=609383180" TargetMode="External"/><Relationship Id="rId48" Type="http://schemas.openxmlformats.org/officeDocument/2006/relationships/hyperlink" Target="http://pravo.gov.ru/proxy/ips/?docbody=&amp;prevDoc=102129669&amp;backlink=1&amp;&amp;nd=609383180" TargetMode="External"/><Relationship Id="rId56" Type="http://schemas.openxmlformats.org/officeDocument/2006/relationships/hyperlink" Target="http://pravo.gov.ru/proxy/ips/?docbody=&amp;prevDoc=102129669&amp;backlink=1&amp;&amp;nd=609383180" TargetMode="External"/><Relationship Id="rId64" Type="http://schemas.openxmlformats.org/officeDocument/2006/relationships/hyperlink" Target="http://pravo.gov.ru/proxy/ips/?docbody=&amp;prevDoc=102129669&amp;backlink=1&amp;&amp;nd=102375996" TargetMode="External"/><Relationship Id="rId69" Type="http://schemas.openxmlformats.org/officeDocument/2006/relationships/hyperlink" Target="http://pravo.gov.ru/proxy/ips/?docbody=&amp;prevDoc=102129669&amp;backlink=1&amp;&amp;nd=102444107" TargetMode="External"/><Relationship Id="rId77" Type="http://schemas.openxmlformats.org/officeDocument/2006/relationships/hyperlink" Target="http://pravo.gov.ru/proxy/ips/?docbody=&amp;prevDoc=102129669&amp;backlink=1&amp;&amp;nd=609383180" TargetMode="External"/><Relationship Id="rId8" Type="http://schemas.openxmlformats.org/officeDocument/2006/relationships/hyperlink" Target="http://pravo.gov.ru/proxy/ips/?docbody=&amp;prevDoc=102129669&amp;backlink=1&amp;&amp;nd=102169522" TargetMode="External"/><Relationship Id="rId51" Type="http://schemas.openxmlformats.org/officeDocument/2006/relationships/hyperlink" Target="http://pravo.gov.ru/proxy/ips/?docbody=&amp;prevDoc=102129669&amp;backlink=1&amp;&amp;nd=102375996" TargetMode="External"/><Relationship Id="rId72" Type="http://schemas.openxmlformats.org/officeDocument/2006/relationships/hyperlink" Target="http://pravo.gov.ru/proxy/ips/?docbody=&amp;prevDoc=102129669&amp;backlink=1&amp;&amp;nd=102654797" TargetMode="External"/><Relationship Id="rId80" Type="http://schemas.openxmlformats.org/officeDocument/2006/relationships/hyperlink" Target="http://pravo.gov.ru/proxy/ips/?docbody=&amp;prevDoc=102129669&amp;backlink=1&amp;&amp;nd=102353813"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gov.ru/proxy/ips/?docbody=&amp;prevDoc=102129669&amp;backlink=1&amp;&amp;nd=102375996" TargetMode="External"/><Relationship Id="rId17" Type="http://schemas.openxmlformats.org/officeDocument/2006/relationships/hyperlink" Target="http://pravo.gov.ru/proxy/ips/?docbody=&amp;prevDoc=102129669&amp;backlink=1&amp;&amp;nd=102126657" TargetMode="External"/><Relationship Id="rId25" Type="http://schemas.openxmlformats.org/officeDocument/2006/relationships/hyperlink" Target="http://pravo.gov.ru/proxy/ips/?docbody=&amp;prevDoc=102129669&amp;backlink=1&amp;&amp;nd=102047170" TargetMode="External"/><Relationship Id="rId33" Type="http://schemas.openxmlformats.org/officeDocument/2006/relationships/hyperlink" Target="http://pravo.gov.ru/proxy/ips/?docbody=&amp;prevDoc=102129669&amp;backlink=1&amp;&amp;nd=102169522" TargetMode="External"/><Relationship Id="rId38" Type="http://schemas.openxmlformats.org/officeDocument/2006/relationships/hyperlink" Target="http://pravo.gov.ru/proxy/ips/?docbody=&amp;prevDoc=102129669&amp;backlink=1&amp;&amp;nd=102444107" TargetMode="External"/><Relationship Id="rId46" Type="http://schemas.openxmlformats.org/officeDocument/2006/relationships/hyperlink" Target="http://pravo.gov.ru/proxy/ips/?docbody=&amp;prevDoc=102129669&amp;backlink=1&amp;&amp;nd=102129667" TargetMode="External"/><Relationship Id="rId59" Type="http://schemas.openxmlformats.org/officeDocument/2006/relationships/hyperlink" Target="http://pravo.gov.ru/proxy/ips/?docbody=&amp;prevDoc=102129669&amp;backlink=1&amp;&amp;nd=102375996" TargetMode="External"/><Relationship Id="rId67" Type="http://schemas.openxmlformats.org/officeDocument/2006/relationships/hyperlink" Target="http://pravo.gov.ru/proxy/ips/?docbody=&amp;prevDoc=102129669&amp;backlink=1&amp;&amp;nd=605649652" TargetMode="External"/><Relationship Id="rId20" Type="http://schemas.openxmlformats.org/officeDocument/2006/relationships/hyperlink" Target="http://pravo.gov.ru/proxy/ips/?docbody=&amp;prevDoc=102129669&amp;backlink=1&amp;&amp;nd=102353813" TargetMode="External"/><Relationship Id="rId41" Type="http://schemas.openxmlformats.org/officeDocument/2006/relationships/hyperlink" Target="http://pravo.gov.ru/proxy/ips/?docbody=&amp;prevDoc=102129669&amp;backlink=1&amp;&amp;nd=609383180" TargetMode="External"/><Relationship Id="rId54" Type="http://schemas.openxmlformats.org/officeDocument/2006/relationships/hyperlink" Target="http://pravo.gov.ru/proxy/ips/?docbody=&amp;prevDoc=102129669&amp;backlink=1&amp;&amp;nd=102161337" TargetMode="External"/><Relationship Id="rId62" Type="http://schemas.openxmlformats.org/officeDocument/2006/relationships/hyperlink" Target="http://pravo.gov.ru/proxy/ips/?docbody=&amp;prevDoc=102129669&amp;backlink=1&amp;&amp;nd=102161337" TargetMode="External"/><Relationship Id="rId70" Type="http://schemas.openxmlformats.org/officeDocument/2006/relationships/hyperlink" Target="http://pravo.gov.ru/proxy/ips/?docbody=&amp;prevDoc=102129669&amp;backlink=1&amp;&amp;nd=605649652" TargetMode="External"/><Relationship Id="rId75" Type="http://schemas.openxmlformats.org/officeDocument/2006/relationships/hyperlink" Target="http://pravo.gov.ru/proxy/ips/?docbody=&amp;prevDoc=102129669&amp;backlink=1&amp;&amp;nd=609383180" TargetMode="External"/><Relationship Id="rId83" Type="http://schemas.openxmlformats.org/officeDocument/2006/relationships/hyperlink" Target="http://pravo.gov.ru/proxy/ips/?docbody=&amp;prevDoc=102129669&amp;backlink=1&amp;&amp;nd=102353813" TargetMode="External"/><Relationship Id="rId1" Type="http://schemas.openxmlformats.org/officeDocument/2006/relationships/styles" Target="styles.xml"/><Relationship Id="rId6" Type="http://schemas.openxmlformats.org/officeDocument/2006/relationships/hyperlink" Target="http://pravo.gov.ru/proxy/ips/?docbody=&amp;prevDoc=102129669&amp;backlink=1&amp;&amp;nd=102164304" TargetMode="External"/><Relationship Id="rId15" Type="http://schemas.openxmlformats.org/officeDocument/2006/relationships/hyperlink" Target="http://pravo.gov.ru/proxy/ips/?docbody=&amp;prevDoc=102129669&amp;backlink=1&amp;&amp;nd=605649652" TargetMode="External"/><Relationship Id="rId23" Type="http://schemas.openxmlformats.org/officeDocument/2006/relationships/hyperlink" Target="http://pravo.gov.ru/proxy/ips/?docbody=&amp;prevDoc=102129669&amp;backlink=1&amp;&amp;nd=102126657" TargetMode="External"/><Relationship Id="rId28" Type="http://schemas.openxmlformats.org/officeDocument/2006/relationships/hyperlink" Target="http://pravo.gov.ru/proxy/ips/?docbody=&amp;prevDoc=102129669&amp;backlink=1&amp;&amp;nd=102066874" TargetMode="External"/><Relationship Id="rId36" Type="http://schemas.openxmlformats.org/officeDocument/2006/relationships/hyperlink" Target="http://pravo.gov.ru/proxy/ips/?docbody=&amp;prevDoc=102129669&amp;backlink=1&amp;&amp;nd=102368620" TargetMode="External"/><Relationship Id="rId49" Type="http://schemas.openxmlformats.org/officeDocument/2006/relationships/hyperlink" Target="http://pravo.gov.ru/proxy/ips/?docbody=&amp;prevDoc=102129669&amp;backlink=1&amp;&amp;nd=102375996" TargetMode="External"/><Relationship Id="rId57" Type="http://schemas.openxmlformats.org/officeDocument/2006/relationships/hyperlink" Target="http://pravo.gov.ru/proxy/ips/?docbody=&amp;prevDoc=102129669&amp;backlink=1&amp;&amp;nd=609383180" TargetMode="External"/><Relationship Id="rId10" Type="http://schemas.openxmlformats.org/officeDocument/2006/relationships/hyperlink" Target="http://pravo.gov.ru/proxy/ips/?docbody=&amp;prevDoc=102129669&amp;backlink=1&amp;&amp;nd=102353813" TargetMode="External"/><Relationship Id="rId31" Type="http://schemas.openxmlformats.org/officeDocument/2006/relationships/hyperlink" Target="http://pravo.gov.ru/proxy/ips/?docbody=&amp;prevDoc=102129669&amp;backlink=1&amp;&amp;nd=102164304" TargetMode="External"/><Relationship Id="rId44" Type="http://schemas.openxmlformats.org/officeDocument/2006/relationships/hyperlink" Target="http://pravo.gov.ru/proxy/ips/?docbody=&amp;prevDoc=102129669&amp;backlink=1&amp;&amp;nd=102129667" TargetMode="External"/><Relationship Id="rId52" Type="http://schemas.openxmlformats.org/officeDocument/2006/relationships/hyperlink" Target="http://pravo.gov.ru/proxy/ips/?docbody=&amp;prevDoc=102129669&amp;backlink=1&amp;&amp;nd=102129667" TargetMode="External"/><Relationship Id="rId60" Type="http://schemas.openxmlformats.org/officeDocument/2006/relationships/hyperlink" Target="http://pravo.gov.ru/proxy/ips/?docbody=&amp;prevDoc=102129669&amp;backlink=1&amp;&amp;nd=609383180" TargetMode="External"/><Relationship Id="rId65" Type="http://schemas.openxmlformats.org/officeDocument/2006/relationships/hyperlink" Target="http://pravo.gov.ru/proxy/ips/?docbody=&amp;prevDoc=102129669&amp;backlink=1&amp;&amp;nd=102164304" TargetMode="External"/><Relationship Id="rId73" Type="http://schemas.openxmlformats.org/officeDocument/2006/relationships/hyperlink" Target="http://pravo.gov.ru/proxy/ips/?docbody=&amp;prevDoc=102129669&amp;backlink=1&amp;&amp;nd=609383180" TargetMode="External"/><Relationship Id="rId78" Type="http://schemas.openxmlformats.org/officeDocument/2006/relationships/hyperlink" Target="http://pravo.gov.ru/proxy/ips/?docbody=&amp;prevDoc=102129669&amp;backlink=1&amp;&amp;nd=609383180" TargetMode="External"/><Relationship Id="rId81" Type="http://schemas.openxmlformats.org/officeDocument/2006/relationships/hyperlink" Target="http://pravo.gov.ru/proxy/ips/?docbody=&amp;prevDoc=102129669&amp;backlink=1&amp;&amp;nd=102353813" TargetMode="External"/><Relationship Id="rId4" Type="http://schemas.openxmlformats.org/officeDocument/2006/relationships/hyperlink" Target="http://pravo.gov.ru/proxy/ips/?docbody=&amp;prevDoc=102129669&amp;backlink=1&amp;&amp;nd=102135345" TargetMode="External"/><Relationship Id="rId9" Type="http://schemas.openxmlformats.org/officeDocument/2006/relationships/hyperlink" Target="http://pravo.gov.ru/proxy/ips/?docbody=&amp;prevDoc=102129669&amp;backlink=1&amp;&amp;nd=102353809" TargetMode="External"/><Relationship Id="rId13" Type="http://schemas.openxmlformats.org/officeDocument/2006/relationships/hyperlink" Target="http://pravo.gov.ru/proxy/ips/?docbody=&amp;prevDoc=102129669&amp;backlink=1&amp;&amp;nd=102444107" TargetMode="External"/><Relationship Id="rId18" Type="http://schemas.openxmlformats.org/officeDocument/2006/relationships/hyperlink" Target="http://pravo.gov.ru/proxy/ips/?docbody=&amp;prevDoc=102129669&amp;backlink=1&amp;&amp;nd=102353813" TargetMode="External"/><Relationship Id="rId39" Type="http://schemas.openxmlformats.org/officeDocument/2006/relationships/hyperlink" Target="http://pravo.gov.ru/proxy/ips/?docbody=&amp;prevDoc=102129669&amp;backlink=1&amp;&amp;nd=102654797" TargetMode="External"/><Relationship Id="rId34" Type="http://schemas.openxmlformats.org/officeDocument/2006/relationships/hyperlink" Target="http://pravo.gov.ru/proxy/ips/?docbody=&amp;prevDoc=102129669&amp;backlink=1&amp;&amp;nd=102353809" TargetMode="External"/><Relationship Id="rId50" Type="http://schemas.openxmlformats.org/officeDocument/2006/relationships/hyperlink" Target="http://pravo.gov.ru/proxy/ips/?docbody=&amp;prevDoc=102129669&amp;backlink=1&amp;&amp;nd=102353813" TargetMode="External"/><Relationship Id="rId55" Type="http://schemas.openxmlformats.org/officeDocument/2006/relationships/hyperlink" Target="http://pravo.gov.ru/proxy/ips/?docbody=&amp;prevDoc=102129669&amp;backlink=1&amp;&amp;nd=609383180" TargetMode="External"/><Relationship Id="rId76" Type="http://schemas.openxmlformats.org/officeDocument/2006/relationships/hyperlink" Target="http://pravo.gov.ru/proxy/ips/?docbody=&amp;prevDoc=102129669&amp;backlink=1&amp;&amp;nd=609383180" TargetMode="External"/><Relationship Id="rId7" Type="http://schemas.openxmlformats.org/officeDocument/2006/relationships/hyperlink" Target="http://pravo.gov.ru/proxy/ips/?docbody=&amp;prevDoc=102129669&amp;backlink=1&amp;&amp;nd=102168033" TargetMode="External"/><Relationship Id="rId71" Type="http://schemas.openxmlformats.org/officeDocument/2006/relationships/hyperlink" Target="http://pravo.gov.ru/proxy/ips/?docbody=&amp;prevDoc=102129669&amp;backlink=1&amp;&amp;nd=609383180" TargetMode="External"/><Relationship Id="rId2" Type="http://schemas.openxmlformats.org/officeDocument/2006/relationships/settings" Target="settings.xml"/><Relationship Id="rId29" Type="http://schemas.openxmlformats.org/officeDocument/2006/relationships/hyperlink" Target="http://pravo.gov.ru/proxy/ips/?docbody=&amp;prevDoc=102129669&amp;backlink=1&amp;&amp;nd=102135345" TargetMode="External"/><Relationship Id="rId24" Type="http://schemas.openxmlformats.org/officeDocument/2006/relationships/hyperlink" Target="http://pravo.gov.ru/proxy/ips/?docbody=&amp;prevDoc=102129669&amp;backlink=1&amp;&amp;nd=609383180" TargetMode="External"/><Relationship Id="rId40" Type="http://schemas.openxmlformats.org/officeDocument/2006/relationships/hyperlink" Target="http://pravo.gov.ru/proxy/ips/?docbody=&amp;prevDoc=102129669&amp;backlink=1&amp;&amp;nd=605649652" TargetMode="External"/><Relationship Id="rId45" Type="http://schemas.openxmlformats.org/officeDocument/2006/relationships/hyperlink" Target="http://pravo.gov.ru/proxy/ips/?docbody=&amp;prevDoc=102129669&amp;backlink=1&amp;&amp;nd=609383180" TargetMode="External"/><Relationship Id="rId66" Type="http://schemas.openxmlformats.org/officeDocument/2006/relationships/hyperlink" Target="http://pravo.gov.ru/proxy/ips/?docbody=&amp;prevDoc=102129669&amp;backlink=1&amp;&amp;nd=102169522" TargetMode="External"/><Relationship Id="rId61" Type="http://schemas.openxmlformats.org/officeDocument/2006/relationships/hyperlink" Target="http://pravo.gov.ru/proxy/ips/?docbody=&amp;prevDoc=102129669&amp;backlink=1&amp;&amp;nd=102161337" TargetMode="External"/><Relationship Id="rId82" Type="http://schemas.openxmlformats.org/officeDocument/2006/relationships/hyperlink" Target="http://pravo.gov.ru/proxy/ips/?docbody=&amp;prevDoc=102129669&amp;backlink=1&amp;&amp;nd=1023538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4678</Words>
  <Characters>26668</Characters>
  <Application>Microsoft Office Word</Application>
  <DocSecurity>0</DocSecurity>
  <Lines>222</Lines>
  <Paragraphs>62</Paragraphs>
  <ScaleCrop>false</ScaleCrop>
  <Company/>
  <LinksUpToDate>false</LinksUpToDate>
  <CharactersWithSpaces>31284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2026-06-26T14:30:00Z</dcterms:created>
  <dcterms:modified xsi:type="dcterms:W3CDTF">2026-06-26T14:30:00Z</dcterms:modified>
</cp:coreProperties>
</file>