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3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E75535" w:rsidTr="00800F6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ИЗВЕЩЕНИЕ</w:t>
            </w: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СБЕРЕГАТЕЛЬНЫЙ БАНК РОССИЙСКОЙ ФЕДЕРАЦИИ              Форма № ПД-4с/б</w:t>
            </w:r>
          </w:p>
        </w:tc>
      </w:tr>
      <w:tr w:rsidR="00E75535" w:rsidTr="00800F6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И 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платежа: </w:t>
            </w:r>
            <w:r w:rsidR="0067768B">
              <w:rPr>
                <w:sz w:val="20"/>
                <w:szCs w:val="2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  <w:r w:rsidR="0087296D">
              <w:rPr>
                <w:sz w:val="20"/>
                <w:szCs w:val="20"/>
              </w:rPr>
              <w:t xml:space="preserve">КЦ №7 ГУ Банка России по Центральному федеральному округу//УФК по Тульской области, </w:t>
            </w:r>
            <w:proofErr w:type="spellStart"/>
            <w:r w:rsidR="0087296D">
              <w:rPr>
                <w:sz w:val="20"/>
                <w:szCs w:val="20"/>
              </w:rPr>
              <w:t>г.Тула</w:t>
            </w:r>
            <w:proofErr w:type="spellEnd"/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ОКТМО: </w:t>
            </w:r>
            <w:r w:rsidR="0067768B">
              <w:rPr>
                <w:sz w:val="20"/>
                <w:szCs w:val="20"/>
              </w:rPr>
              <w:t>76</w:t>
            </w:r>
            <w:r w:rsidR="00C55CC7">
              <w:rPr>
                <w:sz w:val="20"/>
                <w:szCs w:val="20"/>
              </w:rPr>
              <w:t>62810</w:t>
            </w:r>
            <w:r w:rsidR="00B8559A">
              <w:rPr>
                <w:sz w:val="20"/>
                <w:szCs w:val="20"/>
              </w:rPr>
              <w:t>1</w:t>
            </w:r>
            <w:r w:rsidRPr="00800F6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КПП: </w:t>
            </w:r>
            <w:r w:rsidR="0067768B">
              <w:rPr>
                <w:sz w:val="20"/>
                <w:szCs w:val="20"/>
              </w:rPr>
              <w:t>770801001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КБК:</w:t>
            </w:r>
            <w:r w:rsidR="0067768B">
              <w:rPr>
                <w:sz w:val="20"/>
                <w:szCs w:val="20"/>
              </w:rPr>
              <w:t>182108030100110</w:t>
            </w:r>
            <w:r w:rsidR="00C55CC7">
              <w:rPr>
                <w:sz w:val="20"/>
                <w:szCs w:val="20"/>
              </w:rPr>
              <w:t>5</w:t>
            </w:r>
            <w:r w:rsidR="0067768B">
              <w:rPr>
                <w:sz w:val="20"/>
                <w:szCs w:val="20"/>
              </w:rPr>
              <w:t>0110</w:t>
            </w: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И.О. плательщика:</w:t>
            </w:r>
          </w:p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плательщика:</w:t>
            </w:r>
          </w:p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платежа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bookmarkStart w:id="0" w:name="_GoBack"/>
        <w:bookmarkEnd w:id="0"/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</w:t>
            </w:r>
            <w:r w:rsidR="00800F6E">
              <w:rPr>
                <w:sz w:val="20"/>
                <w:szCs w:val="20"/>
              </w:rPr>
              <w:t xml:space="preserve"> в суды общей юрисдикции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jc w:val="center"/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</w:t>
            </w: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плательщика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Пени…..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35" w:rsidRDefault="00E7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Всего….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rPr>
                <w:sz w:val="20"/>
                <w:szCs w:val="20"/>
              </w:rPr>
            </w:pPr>
          </w:p>
        </w:tc>
      </w:tr>
      <w:tr w:rsidR="00E75535" w:rsidTr="00800F6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</w:t>
            </w: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35" w:rsidRDefault="00E75535">
            <w:pPr>
              <w:jc w:val="right"/>
              <w:rPr>
                <w:sz w:val="20"/>
                <w:szCs w:val="20"/>
              </w:rPr>
            </w:pPr>
          </w:p>
          <w:p w:rsidR="00E75535" w:rsidRDefault="00E75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СБЕРЕГАТЕЛЬНЫЙ БАНК РОССИЙСКОЙ ФЕДЕРАЦИИ              Форма № ПД-4с/б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И 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 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  <w:r w:rsidR="0087296D">
              <w:rPr>
                <w:sz w:val="20"/>
                <w:szCs w:val="20"/>
              </w:rPr>
              <w:t xml:space="preserve">КЦ №7 ГУ Банка России по Центральному федеральному округу//УФК по Тульской области, </w:t>
            </w:r>
            <w:proofErr w:type="spellStart"/>
            <w:r w:rsidR="0087296D">
              <w:rPr>
                <w:sz w:val="20"/>
                <w:szCs w:val="20"/>
              </w:rPr>
              <w:t>г.Тула</w:t>
            </w:r>
            <w:proofErr w:type="spellEnd"/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ОКТМО: 76</w:t>
            </w:r>
            <w:r w:rsidR="00C55CC7">
              <w:rPr>
                <w:sz w:val="20"/>
                <w:szCs w:val="20"/>
              </w:rPr>
              <w:t>628101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КПП: 770801001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КБК: 182108030100110</w:t>
            </w:r>
            <w:r w:rsidR="00C55CC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0110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И.О. плательщика:</w:t>
            </w:r>
          </w:p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плательщика:</w:t>
            </w:r>
          </w:p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платежа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в суды общей юрисдикции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jc w:val="center"/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плательщика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Пени…..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Всего….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  <w:tr w:rsidR="0067768B" w:rsidTr="00800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Default="0067768B" w:rsidP="0067768B">
            <w:pPr>
              <w:rPr>
                <w:sz w:val="20"/>
                <w:szCs w:val="20"/>
              </w:rPr>
            </w:pPr>
          </w:p>
        </w:tc>
      </w:tr>
    </w:tbl>
    <w:p w:rsidR="0044145C" w:rsidRDefault="0044145C"/>
    <w:sectPr w:rsidR="0044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14"/>
    <w:rsid w:val="0044145C"/>
    <w:rsid w:val="0067768B"/>
    <w:rsid w:val="00777814"/>
    <w:rsid w:val="00800F6E"/>
    <w:rsid w:val="0087296D"/>
    <w:rsid w:val="00B8559A"/>
    <w:rsid w:val="00C55CC7"/>
    <w:rsid w:val="00CF4E99"/>
    <w:rsid w:val="00E7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075F"/>
  <w15:docId w15:val="{18B10DFA-37EF-4228-9901-85D9DD21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2025-07-30T02:06:00Z</cp:lastPrinted>
  <dcterms:created xsi:type="dcterms:W3CDTF">2025-07-30T02:06:00Z</dcterms:created>
  <dcterms:modified xsi:type="dcterms:W3CDTF">2025-11-13T08:38:00Z</dcterms:modified>
</cp:coreProperties>
</file>