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25" w:rsidRDefault="00DB7625" w:rsidP="00DB76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 74а</w:t>
      </w:r>
    </w:p>
    <w:p w:rsidR="00DB7625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B7625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B7625" w:rsidRPr="007D16D0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 __________________________________</w:t>
      </w:r>
    </w:p>
    <w:p w:rsidR="00DB7625" w:rsidRPr="007E4E61" w:rsidRDefault="00DB7625" w:rsidP="00DB7625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7E4E61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DB7625" w:rsidRPr="007D16D0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Взыскатель:</w:t>
      </w:r>
      <w:r>
        <w:rPr>
          <w:rFonts w:ascii="Times New Roman" w:hAnsi="Times New Roman" w:cs="Times New Roman"/>
          <w:sz w:val="26"/>
          <w:szCs w:val="26"/>
        </w:rPr>
        <w:t>* ___________</w:t>
      </w:r>
      <w:r w:rsidRPr="007D16D0">
        <w:rPr>
          <w:rFonts w:ascii="Times New Roman" w:hAnsi="Times New Roman" w:cs="Times New Roman"/>
          <w:sz w:val="26"/>
          <w:szCs w:val="26"/>
        </w:rPr>
        <w:t>_____________</w:t>
      </w:r>
    </w:p>
    <w:p w:rsidR="00DB7625" w:rsidRPr="007E4E61" w:rsidRDefault="00DB7625" w:rsidP="00DB7625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E4E61">
        <w:rPr>
          <w:rFonts w:ascii="Times New Roman" w:hAnsi="Times New Roman" w:cs="Times New Roman"/>
          <w:sz w:val="18"/>
          <w:szCs w:val="18"/>
        </w:rPr>
        <w:t>(наименование или Ф.И.О.)</w:t>
      </w:r>
    </w:p>
    <w:p w:rsidR="00DB7625" w:rsidRPr="007D16D0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Должник:</w:t>
      </w:r>
      <w:r>
        <w:rPr>
          <w:rFonts w:ascii="Times New Roman" w:hAnsi="Times New Roman" w:cs="Times New Roman"/>
          <w:sz w:val="26"/>
          <w:szCs w:val="26"/>
        </w:rPr>
        <w:t>* __________</w:t>
      </w:r>
      <w:r w:rsidRPr="007D16D0">
        <w:rPr>
          <w:rFonts w:ascii="Times New Roman" w:hAnsi="Times New Roman" w:cs="Times New Roman"/>
          <w:sz w:val="26"/>
          <w:szCs w:val="26"/>
        </w:rPr>
        <w:t>________________</w:t>
      </w:r>
    </w:p>
    <w:p w:rsidR="00DB7625" w:rsidRPr="007E4E61" w:rsidRDefault="00DB7625" w:rsidP="00DB7625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E4E61">
        <w:rPr>
          <w:rFonts w:ascii="Times New Roman" w:hAnsi="Times New Roman" w:cs="Times New Roman"/>
          <w:sz w:val="18"/>
          <w:szCs w:val="18"/>
        </w:rPr>
        <w:t>(наименование или Ф.И.О.)</w:t>
      </w:r>
    </w:p>
    <w:p w:rsidR="00DB7625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DB7625" w:rsidRPr="007D16D0" w:rsidRDefault="00DB7625" w:rsidP="00DB762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Дело №</w:t>
      </w:r>
      <w:r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Pr="007D16D0">
        <w:rPr>
          <w:rFonts w:ascii="Times New Roman" w:hAnsi="Times New Roman" w:cs="Times New Roman"/>
          <w:sz w:val="26"/>
          <w:szCs w:val="26"/>
        </w:rPr>
        <w:t>____________</w:t>
      </w:r>
    </w:p>
    <w:p w:rsidR="00DB7625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DB7625" w:rsidTr="00000740">
        <w:tc>
          <w:tcPr>
            <w:tcW w:w="10268" w:type="dxa"/>
          </w:tcPr>
          <w:p w:rsidR="00DB7625" w:rsidRDefault="00DB7625" w:rsidP="0000074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625" w:rsidRPr="00AF687F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</w:t>
            </w:r>
            <w:r w:rsidRPr="00AF687F">
              <w:rPr>
                <w:rFonts w:ascii="Times New Roman" w:hAnsi="Times New Roman" w:cs="Times New Roman"/>
                <w:sz w:val="26"/>
                <w:szCs w:val="26"/>
              </w:rPr>
              <w:t>Ходатайство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87F">
              <w:rPr>
                <w:rFonts w:ascii="Times New Roman" w:hAnsi="Times New Roman" w:cs="Times New Roman"/>
                <w:sz w:val="26"/>
                <w:szCs w:val="26"/>
              </w:rPr>
              <w:t xml:space="preserve">о направлении исполнительного листа </w:t>
            </w:r>
            <w:r w:rsidRPr="00445F9F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административному</w:t>
            </w:r>
            <w:r w:rsidRPr="00AF687F">
              <w:rPr>
                <w:rFonts w:ascii="Times New Roman" w:hAnsi="Times New Roman" w:cs="Times New Roman"/>
                <w:sz w:val="26"/>
                <w:szCs w:val="26"/>
              </w:rPr>
              <w:t xml:space="preserve"> делу для исполнения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порядке  ч. 5 ст. 353 КАС РФ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В производстве 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DB7625" w:rsidRPr="007E4E61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(наименование суда)</w:t>
            </w:r>
          </w:p>
          <w:p w:rsidR="00DB7625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находилось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административное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дело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_____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административному 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иску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DB7625" w:rsidRPr="007E4E61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(Ф.И.О. или наименование административного истца)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к___________________________________ о 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____________.</w:t>
            </w:r>
          </w:p>
          <w:p w:rsidR="00DB7625" w:rsidRPr="007D16D0" w:rsidRDefault="00DB7625" w:rsidP="0000074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1002"/>
              <w:rPr>
                <w:rFonts w:ascii="Times New Roman" w:hAnsi="Times New Roman" w:cs="Times New Roman"/>
                <w:sz w:val="26"/>
                <w:szCs w:val="26"/>
              </w:rPr>
            </w:pP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(Ф.И.О. или наименование административного ответчика)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7E4E61">
              <w:rPr>
                <w:rFonts w:ascii="Times New Roman" w:hAnsi="Times New Roman" w:cs="Times New Roman"/>
                <w:sz w:val="18"/>
                <w:szCs w:val="18"/>
              </w:rPr>
              <w:t>(предмет спора)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«__»______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202_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было вынесено решение по административному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делу  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br/>
              <w:t>№ ______, которым 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_______.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(резолютивная часть решения)</w:t>
            </w:r>
          </w:p>
          <w:p w:rsidR="00DB7625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___________ 202_ г. решение вступило в законную силу.</w:t>
            </w:r>
          </w:p>
          <w:p w:rsidR="00DB7625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625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</w:t>
            </w:r>
            <w:hyperlink r:id="rId7" w:history="1">
              <w:r w:rsidRPr="00A51252">
                <w:rPr>
                  <w:rFonts w:ascii="Times New Roman" w:hAnsi="Times New Roman" w:cs="Times New Roman"/>
                  <w:sz w:val="26"/>
                  <w:szCs w:val="26"/>
                </w:rPr>
                <w:t>статьей 353</w:t>
              </w:r>
            </w:hyperlink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DB7625" w:rsidRPr="00A51252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Согласно части 5 статьи </w:t>
            </w:r>
            <w:hyperlink r:id="rId8" w:history="1">
              <w:r w:rsidRPr="00A51252">
                <w:rPr>
                  <w:rFonts w:ascii="Times New Roman" w:hAnsi="Times New Roman" w:cs="Times New Roman"/>
                  <w:sz w:val="26"/>
                  <w:szCs w:val="26"/>
                </w:rPr>
                <w:t xml:space="preserve"> 353</w:t>
              </w:r>
            </w:hyperlink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 Кодекса административного судопроизводства Российской </w:t>
            </w:r>
            <w:proofErr w:type="gramStart"/>
            <w:r w:rsidRPr="00A51252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исполнительный лист.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252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</w:t>
            </w:r>
            <w:proofErr w:type="gramStart"/>
            <w:r w:rsidRPr="00A51252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шеизложенным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 соответствии со статьей </w:t>
            </w:r>
            <w:r w:rsidRPr="00457C42">
              <w:rPr>
                <w:rFonts w:ascii="Times New Roman" w:hAnsi="Times New Roman" w:cs="Times New Roman"/>
              </w:rPr>
              <w:t>353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Кодекса административного судопроизводства Российской Федерации прошу направить исполнительный лист по административному делу 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_____, предусматривающий обращение  взыскания на средства бюджетов бюджетной системы Российской Федерации для исполнения</w:t>
            </w: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соответствующий финансовый орган.</w:t>
            </w:r>
          </w:p>
          <w:p w:rsidR="00DB7625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Приложение: доверенность представителя от «__» _______ 202_ г. № __________</w:t>
            </w:r>
          </w:p>
          <w:p w:rsidR="00DB7625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(если ходатайство подписывается представителем взыскателя)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B7625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копия судебного акта, 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взыскателя с указанием реквизитов банковского счета для перечисления денежных средств.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«__» _______ 202_ г.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Взыскатель (представитель):</w:t>
            </w:r>
          </w:p>
          <w:p w:rsidR="00DB7625" w:rsidRPr="007D16D0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>__________/_______________/</w:t>
            </w:r>
          </w:p>
          <w:p w:rsidR="00DB7625" w:rsidRDefault="00DB7625" w:rsidP="00000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16D0">
              <w:rPr>
                <w:rFonts w:ascii="Times New Roman" w:hAnsi="Times New Roman" w:cs="Times New Roman"/>
                <w:sz w:val="26"/>
                <w:szCs w:val="26"/>
              </w:rPr>
              <w:t xml:space="preserve">  (подпись)  (Ф.И.О.)</w:t>
            </w:r>
          </w:p>
          <w:p w:rsidR="00DB7625" w:rsidRDefault="00DB7625" w:rsidP="0000074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DB7625" w:rsidTr="00000740">
        <w:tc>
          <w:tcPr>
            <w:tcW w:w="10268" w:type="dxa"/>
          </w:tcPr>
          <w:p w:rsidR="00DB7625" w:rsidRDefault="00DB7625" w:rsidP="0000074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7625" w:rsidTr="00000740">
        <w:tc>
          <w:tcPr>
            <w:tcW w:w="10268" w:type="dxa"/>
          </w:tcPr>
          <w:p w:rsidR="00DB7625" w:rsidRDefault="00DB7625" w:rsidP="00000740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7625" w:rsidRPr="00457C42" w:rsidRDefault="00DB7625" w:rsidP="00DB7625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C42">
        <w:rPr>
          <w:rFonts w:ascii="Times New Roman" w:hAnsi="Times New Roman" w:cs="Times New Roman"/>
          <w:sz w:val="26"/>
          <w:szCs w:val="26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DB7625" w:rsidRPr="00457C42" w:rsidRDefault="00DB7625" w:rsidP="00DB7625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C42">
        <w:rPr>
          <w:rFonts w:ascii="Times New Roman" w:hAnsi="Times New Roman" w:cs="Times New Roman"/>
          <w:sz w:val="26"/>
          <w:szCs w:val="26"/>
        </w:rPr>
        <w:t xml:space="preserve">2. Для физического лица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57C42">
        <w:rPr>
          <w:rFonts w:ascii="Times New Roman" w:hAnsi="Times New Roman" w:cs="Times New Roman"/>
          <w:sz w:val="26"/>
          <w:szCs w:val="26"/>
        </w:rPr>
        <w:t xml:space="preserve"> индивидуального предпринимателя: идентификационный номер налогоплательщика.</w:t>
      </w:r>
    </w:p>
    <w:p w:rsidR="00DB7625" w:rsidRPr="00457C42" w:rsidRDefault="00DB7625" w:rsidP="00DB7625">
      <w:pPr>
        <w:tabs>
          <w:tab w:val="left" w:pos="9498"/>
        </w:tabs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C42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457C42">
        <w:rPr>
          <w:rFonts w:ascii="Times New Roman" w:hAnsi="Times New Roman" w:cs="Times New Roman"/>
          <w:sz w:val="26"/>
          <w:szCs w:val="26"/>
        </w:rPr>
        <w:t>Для юридического лица: наименование, адрес, указанный в ЕГРЮЛ, фактический адрес (если известен), ИНН (</w:t>
      </w:r>
      <w:hyperlink r:id="rId9" w:history="1">
        <w:r w:rsidRPr="00457C42">
          <w:rPr>
            <w:rFonts w:ascii="Times New Roman" w:hAnsi="Times New Roman" w:cs="Times New Roman"/>
            <w:color w:val="0000FF"/>
            <w:sz w:val="26"/>
            <w:szCs w:val="26"/>
          </w:rPr>
          <w:t>ч. 3.2 ст. 353</w:t>
        </w:r>
      </w:hyperlink>
      <w:r w:rsidRPr="00457C42">
        <w:rPr>
          <w:rFonts w:ascii="Times New Roman" w:hAnsi="Times New Roman" w:cs="Times New Roman"/>
          <w:sz w:val="26"/>
          <w:szCs w:val="26"/>
        </w:rPr>
        <w:t xml:space="preserve"> КАС РФ).</w:t>
      </w:r>
      <w:proofErr w:type="gramEnd"/>
    </w:p>
    <w:p w:rsidR="00DB7625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7625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7625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DB7625" w:rsidRPr="007D16D0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7625" w:rsidRPr="007D16D0" w:rsidRDefault="00DB7625" w:rsidP="00DB7625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0919" w:rsidRDefault="00940A07"/>
    <w:sectPr w:rsidR="000E0919" w:rsidSect="00DB7625">
      <w:headerReference w:type="default" r:id="rId10"/>
      <w:footnotePr>
        <w:numRestart w:val="eachPage"/>
      </w:footnotePr>
      <w:pgSz w:w="11906" w:h="16838"/>
      <w:pgMar w:top="993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07" w:rsidRDefault="00940A07" w:rsidP="00DB7625">
      <w:pPr>
        <w:spacing w:after="0" w:line="240" w:lineRule="auto"/>
      </w:pPr>
      <w:r>
        <w:separator/>
      </w:r>
    </w:p>
  </w:endnote>
  <w:endnote w:type="continuationSeparator" w:id="0">
    <w:p w:rsidR="00940A07" w:rsidRDefault="00940A07" w:rsidP="00DB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07" w:rsidRDefault="00940A07" w:rsidP="00DB7625">
      <w:pPr>
        <w:spacing w:after="0" w:line="240" w:lineRule="auto"/>
      </w:pPr>
      <w:r>
        <w:separator/>
      </w:r>
    </w:p>
  </w:footnote>
  <w:footnote w:type="continuationSeparator" w:id="0">
    <w:p w:rsidR="00940A07" w:rsidRDefault="00940A07" w:rsidP="00DB7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25" w:rsidRDefault="00DB7625">
    <w:pPr>
      <w:pStyle w:val="a3"/>
      <w:jc w:val="center"/>
    </w:pPr>
  </w:p>
  <w:p w:rsidR="00DB7625" w:rsidRDefault="00DB7625">
    <w:pPr>
      <w:pStyle w:val="a3"/>
      <w:jc w:val="center"/>
    </w:pPr>
  </w:p>
  <w:p w:rsidR="00DB7625" w:rsidRDefault="00DB7625">
    <w:pPr>
      <w:pStyle w:val="a3"/>
      <w:jc w:val="center"/>
    </w:pPr>
    <w:sdt>
      <w:sdtPr>
        <w:id w:val="-53657903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:rsidR="00DB7625" w:rsidRDefault="00DB76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A3"/>
    <w:rsid w:val="00272278"/>
    <w:rsid w:val="007065F1"/>
    <w:rsid w:val="00940A07"/>
    <w:rsid w:val="009C2EA3"/>
    <w:rsid w:val="00D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625"/>
  </w:style>
  <w:style w:type="paragraph" w:styleId="a5">
    <w:name w:val="footer"/>
    <w:basedOn w:val="a"/>
    <w:link w:val="a6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625"/>
  </w:style>
  <w:style w:type="paragraph" w:styleId="a5">
    <w:name w:val="footer"/>
    <w:basedOn w:val="a"/>
    <w:link w:val="a6"/>
    <w:uiPriority w:val="99"/>
    <w:unhideWhenUsed/>
    <w:rsid w:val="00D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26&amp;dst=102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426&amp;dst=10244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426&amp;dst=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Михайлова Лариса Николаевна</cp:lastModifiedBy>
  <cp:revision>2</cp:revision>
  <dcterms:created xsi:type="dcterms:W3CDTF">2025-12-18T14:14:00Z</dcterms:created>
  <dcterms:modified xsi:type="dcterms:W3CDTF">2025-12-18T14:15:00Z</dcterms:modified>
</cp:coreProperties>
</file>